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FE" w:rsidRDefault="001B1CC9">
      <w:r>
        <w:rPr>
          <w:noProof/>
          <w:lang w:eastAsia="en-GB"/>
        </w:rPr>
        <mc:AlternateContent>
          <mc:Choice Requires="wps">
            <w:drawing>
              <wp:anchor distT="0" distB="0" distL="114300" distR="114300" simplePos="0" relativeHeight="251661312" behindDoc="0" locked="0" layoutInCell="1" allowOverlap="1" wp14:anchorId="3189AB42" wp14:editId="097BCDE9">
                <wp:simplePos x="0" y="0"/>
                <wp:positionH relativeFrom="margin">
                  <wp:posOffset>872836</wp:posOffset>
                </wp:positionH>
                <wp:positionV relativeFrom="page">
                  <wp:posOffset>7065818</wp:posOffset>
                </wp:positionV>
                <wp:extent cx="2951019" cy="231370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51019" cy="2313709"/>
                        </a:xfrm>
                        <a:prstGeom prst="rect">
                          <a:avLst/>
                        </a:prstGeom>
                        <a:noFill/>
                        <a:ln w="6350">
                          <a:noFill/>
                        </a:ln>
                      </wps:spPr>
                      <wps:txbx>
                        <w:txbxContent>
                          <w:p w:rsidR="00253EEE" w:rsidRPr="00403117" w:rsidRDefault="00CF1B7F" w:rsidP="00253EEE">
                            <w:pPr>
                              <w:rPr>
                                <w:sz w:val="14"/>
                              </w:rPr>
                            </w:pPr>
                            <w:r w:rsidRPr="007A4D51">
                              <w:rPr>
                                <w:rFonts w:cs="Arial"/>
                                <w:color w:val="F39200" w:themeColor="text1"/>
                                <w:sz w:val="36"/>
                                <w:szCs w:val="50"/>
                              </w:rPr>
                              <w:t>[Enter main details about event here e.g. event/activity short description, date, location,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9AB42" id="_x0000_t202" coordsize="21600,21600" o:spt="202" path="m,l,21600r21600,l21600,xe">
                <v:stroke joinstyle="miter"/>
                <v:path gradientshapeok="t" o:connecttype="rect"/>
              </v:shapetype>
              <v:shape id="Text Box 13" o:spid="_x0000_s1026" type="#_x0000_t202" style="position:absolute;margin-left:68.75pt;margin-top:556.35pt;width:232.35pt;height:18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" filled="f" stroked="f" strokeweight=".5pt">
                <v:textbox>
                  <w:txbxContent>
                    <w:p w:rsidR="00253EEE" w:rsidRPr="00403117" w:rsidRDefault="00CF1B7F" w:rsidP="00253EEE">
                      <w:pPr>
                        <w:rPr>
                          <w:sz w:val="14"/>
                        </w:rPr>
                      </w:pPr>
                      <w:r w:rsidRPr="007A4D51">
                        <w:rPr>
                          <w:rFonts w:cs="Arial"/>
                          <w:color w:val="F39200" w:themeColor="text1"/>
                          <w:sz w:val="36"/>
                          <w:szCs w:val="50"/>
                        </w:rPr>
                        <w:t>[Enter main details about event here e.g. event/activity short description, date, location, etc.]</w:t>
                      </w:r>
                    </w:p>
                  </w:txbxContent>
                </v:textbox>
                <w10:wrap anchorx="margin" anchory="page"/>
              </v:shape>
            </w:pict>
          </mc:Fallback>
        </mc:AlternateContent>
      </w:r>
      <w:r>
        <w:rPr>
          <w:noProof/>
          <w:lang w:eastAsia="en-GB"/>
        </w:rPr>
        <w:drawing>
          <wp:anchor distT="0" distB="0" distL="114300" distR="114300" simplePos="0" relativeHeight="251678720" behindDoc="0" locked="0" layoutInCell="1" allowOverlap="1">
            <wp:simplePos x="0" y="0"/>
            <wp:positionH relativeFrom="column">
              <wp:posOffset>4064000</wp:posOffset>
            </wp:positionH>
            <wp:positionV relativeFrom="page">
              <wp:posOffset>8174355</wp:posOffset>
            </wp:positionV>
            <wp:extent cx="2183765" cy="2182495"/>
            <wp:effectExtent l="0" t="0" r="698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VSW sticker placeh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765" cy="2182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0768" behindDoc="0" locked="0" layoutInCell="1" allowOverlap="1" wp14:anchorId="2CDD673F" wp14:editId="44CE980E">
                <wp:simplePos x="0" y="0"/>
                <wp:positionH relativeFrom="margin">
                  <wp:posOffset>4384675</wp:posOffset>
                </wp:positionH>
                <wp:positionV relativeFrom="page">
                  <wp:posOffset>8781415</wp:posOffset>
                </wp:positionV>
                <wp:extent cx="1579245" cy="1043940"/>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1579245" cy="1043940"/>
                        </a:xfrm>
                        <a:prstGeom prst="rect">
                          <a:avLst/>
                        </a:prstGeom>
                        <a:noFill/>
                        <a:ln w="6350">
                          <a:noFill/>
                        </a:ln>
                      </wps:spPr>
                      <wps:txbx>
                        <w:txbxContent>
                          <w:p w:rsidR="004F6CEA" w:rsidRPr="004F6CEA" w:rsidRDefault="004F6CEA" w:rsidP="004F6CEA">
                            <w:pPr>
                              <w:jc w:val="center"/>
                              <w:rPr>
                                <w:rFonts w:cs="Arial"/>
                                <w:color w:val="292C69" w:themeColor="background1"/>
                                <w:sz w:val="16"/>
                                <w:szCs w:val="50"/>
                              </w:rPr>
                            </w:pPr>
                            <w:r w:rsidRPr="004F6CEA">
                              <w:rPr>
                                <w:rFonts w:cs="Arial"/>
                                <w:color w:val="292C69" w:themeColor="background1"/>
                                <w:sz w:val="16"/>
                                <w:szCs w:val="50"/>
                              </w:rPr>
                              <w:t>[Electronic sticker that you can download via your Welcome Email</w:t>
                            </w:r>
                          </w:p>
                          <w:p w:rsidR="004F6CEA" w:rsidRPr="004F6CEA" w:rsidRDefault="004F6CEA" w:rsidP="004F6CEA">
                            <w:pPr>
                              <w:jc w:val="center"/>
                              <w:rPr>
                                <w:rFonts w:cs="Arial"/>
                                <w:color w:val="292C69" w:themeColor="background1"/>
                                <w:sz w:val="16"/>
                                <w:szCs w:val="50"/>
                              </w:rPr>
                            </w:pPr>
                            <w:r w:rsidRPr="004F6CEA">
                              <w:rPr>
                                <w:rFonts w:cs="Arial"/>
                                <w:color w:val="292C69" w:themeColor="background1"/>
                                <w:sz w:val="16"/>
                                <w:szCs w:val="50"/>
                              </w:rPr>
                              <w:t>T</w:t>
                            </w:r>
                            <w:r>
                              <w:rPr>
                                <w:rFonts w:cs="Arial"/>
                                <w:color w:val="292C69" w:themeColor="background1"/>
                                <w:sz w:val="16"/>
                                <w:szCs w:val="50"/>
                              </w:rPr>
                              <w:t xml:space="preserve">o replace: Select the grey circle </w:t>
                            </w:r>
                            <w:r w:rsidRPr="004F6CEA">
                              <w:rPr>
                                <w:rFonts w:cs="Arial"/>
                                <w:color w:val="292C69" w:themeColor="background1"/>
                                <w:sz w:val="16"/>
                                <w:szCs w:val="50"/>
                              </w:rPr>
                              <w:t>placeholder, right click &amp; ‘Change Picture…’]</w:t>
                            </w:r>
                          </w:p>
                          <w:p w:rsidR="004F6CEA" w:rsidRDefault="004F6CEA" w:rsidP="004F6CEA">
                            <w:pPr>
                              <w:jc w:val="center"/>
                              <w:rPr>
                                <w:rFonts w:cs="Arial"/>
                                <w:color w:val="F39200" w:themeColor="text1"/>
                                <w:sz w:val="16"/>
                                <w:szCs w:val="50"/>
                              </w:rPr>
                            </w:pPr>
                          </w:p>
                          <w:p w:rsidR="004F6CEA" w:rsidRPr="004F6CEA" w:rsidRDefault="004F6CEA" w:rsidP="004F6CEA">
                            <w:pPr>
                              <w:jc w:val="center"/>
                              <w:rPr>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D673F" id="Text Box 30" o:spid="_x0000_s1027" type="#_x0000_t202" style="position:absolute;margin-left:345.25pt;margin-top:691.45pt;width:124.35pt;height:82.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" filled="f" stroked="f" strokeweight=".5pt">
                <v:textbox>
                  <w:txbxContent>
                    <w:p w:rsidR="004F6CEA" w:rsidRPr="004F6CEA" w:rsidRDefault="004F6CEA" w:rsidP="004F6CEA">
                      <w:pPr>
                        <w:jc w:val="center"/>
                        <w:rPr>
                          <w:rFonts w:cs="Arial"/>
                          <w:color w:val="292C69" w:themeColor="background1"/>
                          <w:sz w:val="16"/>
                          <w:szCs w:val="50"/>
                        </w:rPr>
                      </w:pPr>
                      <w:r w:rsidRPr="004F6CEA">
                        <w:rPr>
                          <w:rFonts w:cs="Arial"/>
                          <w:color w:val="292C69" w:themeColor="background1"/>
                          <w:sz w:val="16"/>
                          <w:szCs w:val="50"/>
                        </w:rPr>
                        <w:t>[Electronic sticker that you can download via your Welcome Email</w:t>
                      </w:r>
                    </w:p>
                    <w:p w:rsidR="004F6CEA" w:rsidRPr="004F6CEA" w:rsidRDefault="004F6CEA" w:rsidP="004F6CEA">
                      <w:pPr>
                        <w:jc w:val="center"/>
                        <w:rPr>
                          <w:rFonts w:cs="Arial"/>
                          <w:color w:val="292C69" w:themeColor="background1"/>
                          <w:sz w:val="16"/>
                          <w:szCs w:val="50"/>
                        </w:rPr>
                      </w:pPr>
                      <w:r w:rsidRPr="004F6CEA">
                        <w:rPr>
                          <w:rFonts w:cs="Arial"/>
                          <w:color w:val="292C69" w:themeColor="background1"/>
                          <w:sz w:val="16"/>
                          <w:szCs w:val="50"/>
                        </w:rPr>
                        <w:t>T</w:t>
                      </w:r>
                      <w:r>
                        <w:rPr>
                          <w:rFonts w:cs="Arial"/>
                          <w:color w:val="292C69" w:themeColor="background1"/>
                          <w:sz w:val="16"/>
                          <w:szCs w:val="50"/>
                        </w:rPr>
                        <w:t xml:space="preserve">o replace: Select the grey circle </w:t>
                      </w:r>
                      <w:r w:rsidRPr="004F6CEA">
                        <w:rPr>
                          <w:rFonts w:cs="Arial"/>
                          <w:color w:val="292C69" w:themeColor="background1"/>
                          <w:sz w:val="16"/>
                          <w:szCs w:val="50"/>
                        </w:rPr>
                        <w:t>placeholder, right click &amp; ‘Change Picture…’]</w:t>
                      </w:r>
                    </w:p>
                    <w:p w:rsidR="004F6CEA" w:rsidRDefault="004F6CEA" w:rsidP="004F6CEA">
                      <w:pPr>
                        <w:jc w:val="center"/>
                        <w:rPr>
                          <w:rFonts w:cs="Arial"/>
                          <w:color w:val="F39200" w:themeColor="text1"/>
                          <w:sz w:val="16"/>
                          <w:szCs w:val="50"/>
                        </w:rPr>
                      </w:pPr>
                    </w:p>
                    <w:p w:rsidR="004F6CEA" w:rsidRPr="004F6CEA" w:rsidRDefault="004F6CEA" w:rsidP="004F6CEA">
                      <w:pPr>
                        <w:jc w:val="center"/>
                        <w:rPr>
                          <w:sz w:val="4"/>
                        </w:rPr>
                      </w:pPr>
                    </w:p>
                  </w:txbxContent>
                </v:textbox>
                <w10:wrap anchorx="margin" anchory="page"/>
              </v:shape>
            </w:pict>
          </mc:Fallback>
        </mc:AlternateContent>
      </w:r>
      <w:r w:rsidR="00FD2988">
        <w:rPr>
          <w:noProof/>
          <w:lang w:eastAsia="en-GB"/>
        </w:rPr>
        <mc:AlternateContent>
          <mc:Choice Requires="wps">
            <w:drawing>
              <wp:anchor distT="0" distB="0" distL="114300" distR="114300" simplePos="0" relativeHeight="251655168" behindDoc="0" locked="0" layoutInCell="1" allowOverlap="1">
                <wp:simplePos x="0" y="0"/>
                <wp:positionH relativeFrom="margin">
                  <wp:posOffset>-429491</wp:posOffset>
                </wp:positionH>
                <wp:positionV relativeFrom="page">
                  <wp:posOffset>3199765</wp:posOffset>
                </wp:positionV>
                <wp:extent cx="6635750" cy="1317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635750" cy="1317625"/>
                        </a:xfrm>
                        <a:prstGeom prst="rect">
                          <a:avLst/>
                        </a:prstGeom>
                        <a:noFill/>
                        <a:ln w="6350">
                          <a:noFill/>
                        </a:ln>
                      </wps:spPr>
                      <wps:txbx>
                        <w:txbxContent>
                          <w:p w:rsidR="00403117" w:rsidRPr="00FD2988" w:rsidRDefault="00B35EAD" w:rsidP="00FD2988">
                            <w:pPr>
                              <w:pStyle w:val="Heading5"/>
                              <w:rPr>
                                <w:color w:val="FFFFFF"/>
                                <w:sz w:val="48"/>
                              </w:rPr>
                            </w:pPr>
                            <w:r w:rsidRPr="007A4D51">
                              <w:rPr>
                                <w:color w:val="FFFFFF"/>
                                <w:sz w:val="48"/>
                              </w:rPr>
                              <w:t>[Enter event / activity title here]</w:t>
                            </w:r>
                            <w:r w:rsidR="00FD2988">
                              <w:rPr>
                                <w:color w:val="FFFFFF"/>
                                <w:sz w:val="4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3.8pt;margin-top:251.95pt;width:522.5pt;height:10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" filled="f" stroked="f" strokeweight=".5pt">
                <v:textbox>
                  <w:txbxContent>
                    <w:p w:rsidR="00403117" w:rsidRPr="00FD2988" w:rsidRDefault="00B35EAD" w:rsidP="00FD2988">
                      <w:pPr>
                        <w:pStyle w:val="Heading5"/>
                        <w:rPr>
                          <w:color w:val="FFFFFF"/>
                          <w:sz w:val="48"/>
                        </w:rPr>
                      </w:pPr>
                      <w:r w:rsidRPr="007A4D51">
                        <w:rPr>
                          <w:color w:val="FFFFFF"/>
                          <w:sz w:val="48"/>
                        </w:rPr>
                        <w:t>[Enter event / activity title here]</w:t>
                      </w:r>
                      <w:r w:rsidR="00FD2988">
                        <w:rPr>
                          <w:color w:val="FFFFFF"/>
                          <w:sz w:val="48"/>
                        </w:rPr>
                        <w:t xml:space="preserve"> </w:t>
                      </w:r>
                    </w:p>
                  </w:txbxContent>
                </v:textbox>
                <w10:wrap anchorx="margin" anchory="page"/>
              </v:shape>
            </w:pict>
          </mc:Fallback>
        </mc:AlternateContent>
      </w:r>
      <w:r w:rsidR="003A27CA">
        <w:rPr>
          <w:noProof/>
          <w:lang w:eastAsia="en-GB"/>
        </w:rPr>
        <mc:AlternateContent>
          <mc:Choice Requires="wps">
            <w:drawing>
              <wp:anchor distT="0" distB="0" distL="114300" distR="114300" simplePos="0" relativeHeight="251657216" behindDoc="0" locked="0" layoutInCell="1" allowOverlap="1" wp14:anchorId="61A963E5" wp14:editId="3A6A3A02">
                <wp:simplePos x="0" y="0"/>
                <wp:positionH relativeFrom="margin">
                  <wp:posOffset>-429895</wp:posOffset>
                </wp:positionH>
                <wp:positionV relativeFrom="page">
                  <wp:posOffset>7090410</wp:posOffset>
                </wp:positionV>
                <wp:extent cx="92456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4560" cy="571500"/>
                        </a:xfrm>
                        <a:prstGeom prst="rect">
                          <a:avLst/>
                        </a:prstGeom>
                        <a:noFill/>
                        <a:ln w="6350">
                          <a:noFill/>
                        </a:ln>
                      </wps:spPr>
                      <wps:txbx>
                        <w:txbxContent>
                          <w:p w:rsidR="00403117" w:rsidRPr="00403117" w:rsidRDefault="00403117" w:rsidP="00CF1B7F">
                            <w:pPr>
                              <w:pStyle w:val="BasicParagraph"/>
                              <w:rPr>
                                <w:sz w:val="14"/>
                              </w:rPr>
                            </w:pPr>
                            <w:r>
                              <w:rPr>
                                <w:rFonts w:ascii="Verdana" w:hAnsi="Verdana" w:cs="Arial"/>
                                <w:b/>
                                <w:color w:val="F39200" w:themeColor="text1"/>
                                <w:sz w:val="36"/>
                                <w:szCs w:val="5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963E5" id="Text Box 7" o:spid="_x0000_s1029" type="#_x0000_t202" style="position:absolute;margin-left:-33.85pt;margin-top:558.3pt;width:72.8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" filled="f" stroked="f" strokeweight=".5pt">
                <v:textbox>
                  <w:txbxContent>
                    <w:p w:rsidR="00403117" w:rsidRPr="00403117" w:rsidRDefault="00403117" w:rsidP="00CF1B7F">
                      <w:pPr>
                        <w:pStyle w:val="BasicParagraph"/>
                        <w:rPr>
                          <w:sz w:val="14"/>
                        </w:rPr>
                      </w:pPr>
                      <w:r>
                        <w:rPr>
                          <w:rFonts w:ascii="Verdana" w:hAnsi="Verdana" w:cs="Arial"/>
                          <w:b/>
                          <w:color w:val="F39200" w:themeColor="text1"/>
                          <w:sz w:val="36"/>
                          <w:szCs w:val="50"/>
                        </w:rPr>
                        <w:t>2019</w:t>
                      </w:r>
                    </w:p>
                  </w:txbxContent>
                </v:textbox>
                <w10:wrap anchorx="margin" anchory="page"/>
              </v:shape>
            </w:pict>
          </mc:Fallback>
        </mc:AlternateContent>
      </w:r>
    </w:p>
    <w:p w:rsidR="001F4520" w:rsidRPr="001F4520" w:rsidRDefault="001F4520" w:rsidP="00F84088">
      <w:pPr>
        <w:pStyle w:val="Heading2"/>
        <w:rPr>
          <w:bCs w:val="0"/>
          <w:color w:val="292C69" w:themeColor="background1"/>
          <w:spacing w:val="-16"/>
          <w:sz w:val="40"/>
          <w:szCs w:val="50"/>
          <w:lang w:eastAsia="en-US"/>
        </w:rPr>
      </w:pPr>
      <w:r w:rsidRPr="001F4520">
        <w:rPr>
          <w:bCs w:val="0"/>
          <w:color w:val="292C69" w:themeColor="background1"/>
          <w:spacing w:val="-16"/>
          <w:sz w:val="40"/>
          <w:szCs w:val="50"/>
          <w:lang w:eastAsia="en-US"/>
        </w:rPr>
        <w:lastRenderedPageBreak/>
        <w:t>The European Vocational Skills Week 2019</w:t>
      </w:r>
    </w:p>
    <w:p w:rsidR="00AC4EFE" w:rsidRPr="00E348AF" w:rsidRDefault="00AC4EFE" w:rsidP="001F4520">
      <w:pPr>
        <w:pStyle w:val="Body"/>
      </w:pPr>
    </w:p>
    <w:p w:rsidR="001F4520" w:rsidRDefault="001F4520" w:rsidP="001F4520">
      <w:pPr>
        <w:pStyle w:val="Body"/>
      </w:pPr>
      <w:r w:rsidRPr="001F4520">
        <w:t>Advances in technology and scientific developments are shaping the way we live, work and play. New technologies require new skills and a workforce that possesses them. Vocational Education and Training (VET) is key to filling that skills gap and providing people of all ages with the 21st century skills they need in order to take advantage of the opportunities that modern life provides.</w:t>
      </w:r>
    </w:p>
    <w:p w:rsidR="001F4520" w:rsidRPr="001F4520" w:rsidRDefault="001F4520" w:rsidP="001F4520">
      <w:pPr>
        <w:pStyle w:val="Body"/>
      </w:pPr>
    </w:p>
    <w:p w:rsidR="001F4520" w:rsidRPr="001F4520" w:rsidRDefault="001F4520" w:rsidP="001F4520">
      <w:pPr>
        <w:pStyle w:val="Body"/>
      </w:pPr>
      <w:r w:rsidRPr="001F4520">
        <w:t>VET is also a proven way of accessing the labour market, with 76% of VET students finding employment shortly after graduating in 2018</w:t>
      </w:r>
      <w:r>
        <w:rPr>
          <w:rStyle w:val="FootnoteReference"/>
        </w:rPr>
        <w:footnoteReference w:id="1"/>
      </w:r>
      <w:r w:rsidRPr="001F4520">
        <w:t xml:space="preserve"> </w:t>
      </w:r>
    </w:p>
    <w:p w:rsidR="001F4520" w:rsidRDefault="001F4520" w:rsidP="001F4520">
      <w:pPr>
        <w:pStyle w:val="Body"/>
      </w:pPr>
    </w:p>
    <w:p w:rsidR="001F4520" w:rsidRPr="001F4520" w:rsidRDefault="001F4520" w:rsidP="001F4520">
      <w:pPr>
        <w:pStyle w:val="Body"/>
      </w:pPr>
      <w:r w:rsidRPr="001F4520">
        <w:t xml:space="preserve">The European Vocational Skills Week is an initiative from the European Commission aimed at celebrating vocational education and training (VET). The Week seeks to show that every single person is talented and that VET can provide people with the necessary practical skills, knowledge and competences to succeed in the labour market and in society at large. Our motto is ‘Discover your talent!’ and this year’s theme is ‘VET for ALL – Skills for Life’. So there will be a special focus on the inclusive and lifelong aspects of VET. </w:t>
      </w:r>
    </w:p>
    <w:p w:rsidR="001F4520" w:rsidRDefault="001F4520" w:rsidP="001F4520">
      <w:pPr>
        <w:pStyle w:val="Body"/>
      </w:pPr>
    </w:p>
    <w:p w:rsidR="001F4520" w:rsidRDefault="00F7563B" w:rsidP="00713074">
      <w:pPr>
        <w:pStyle w:val="Body"/>
      </w:pPr>
      <w:r>
        <w:rPr>
          <w:noProof/>
          <w:lang w:eastAsia="en-GB"/>
        </w:rPr>
        <w:drawing>
          <wp:anchor distT="0" distB="0" distL="114300" distR="114300" simplePos="0" relativeHeight="251659264" behindDoc="0" locked="0" layoutInCell="1" allowOverlap="1">
            <wp:simplePos x="0" y="0"/>
            <wp:positionH relativeFrom="column">
              <wp:posOffset>5536451</wp:posOffset>
            </wp:positionH>
            <wp:positionV relativeFrom="page">
              <wp:posOffset>5216525</wp:posOffset>
            </wp:positionV>
            <wp:extent cx="421005" cy="5187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ange petal.png"/>
                    <pic:cNvPicPr/>
                  </pic:nvPicPr>
                  <pic:blipFill>
                    <a:blip r:embed="rId9">
                      <a:extLst>
                        <a:ext uri="{28A0092B-C50C-407E-A947-70E740481C1C}">
                          <a14:useLocalDpi xmlns:a14="http://schemas.microsoft.com/office/drawing/2010/main" val="0"/>
                        </a:ext>
                      </a:extLst>
                    </a:blip>
                    <a:stretch>
                      <a:fillRect/>
                    </a:stretch>
                  </pic:blipFill>
                  <pic:spPr>
                    <a:xfrm flipH="1">
                      <a:off x="0" y="0"/>
                      <a:ext cx="421005" cy="5187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-195580</wp:posOffset>
                </wp:positionH>
                <wp:positionV relativeFrom="page">
                  <wp:posOffset>5445125</wp:posOffset>
                </wp:positionV>
                <wp:extent cx="6071870" cy="3813810"/>
                <wp:effectExtent l="19050" t="19050" r="43180" b="34290"/>
                <wp:wrapTopAndBottom/>
                <wp:docPr id="1" name="Rounded Rectangle 1"/>
                <wp:cNvGraphicFramePr/>
                <a:graphic xmlns:a="http://schemas.openxmlformats.org/drawingml/2006/main">
                  <a:graphicData uri="http://schemas.microsoft.com/office/word/2010/wordprocessingShape">
                    <wps:wsp>
                      <wps:cNvSpPr/>
                      <wps:spPr>
                        <a:xfrm>
                          <a:off x="0" y="0"/>
                          <a:ext cx="6071870" cy="3813810"/>
                        </a:xfrm>
                        <a:prstGeom prst="roundRect">
                          <a:avLst>
                            <a:gd name="adj" fmla="val 6479"/>
                          </a:avLst>
                        </a:prstGeom>
                        <a:noFill/>
                        <a:ln w="50800">
                          <a:solidFill>
                            <a:srgbClr val="292C69"/>
                          </a:solidFill>
                        </a:ln>
                      </wps:spPr>
                      <wps:style>
                        <a:lnRef idx="2">
                          <a:schemeClr val="dk1">
                            <a:shade val="50000"/>
                          </a:schemeClr>
                        </a:lnRef>
                        <a:fillRef idx="1">
                          <a:schemeClr val="dk1"/>
                        </a:fillRef>
                        <a:effectRef idx="0">
                          <a:schemeClr val="dk1"/>
                        </a:effectRef>
                        <a:fontRef idx="minor">
                          <a:schemeClr val="lt1"/>
                        </a:fontRef>
                      </wps:style>
                      <wps:txbx>
                        <w:txbxContent>
                          <w:p w:rsidR="001F4520" w:rsidRPr="007A4D51" w:rsidRDefault="001F4520" w:rsidP="001F4520">
                            <w:pPr>
                              <w:pStyle w:val="Heading2"/>
                            </w:pPr>
                            <w:r w:rsidRPr="007A4D51">
                              <w:t>[Enter event/activity title here]</w:t>
                            </w:r>
                          </w:p>
                          <w:p w:rsidR="001F4520" w:rsidRPr="007A4D51" w:rsidRDefault="001F4520" w:rsidP="001F4520">
                            <w:pPr>
                              <w:spacing w:after="100"/>
                              <w:contextualSpacing/>
                            </w:pPr>
                          </w:p>
                          <w:p w:rsidR="001F4520" w:rsidRPr="007A4D51" w:rsidRDefault="001F4520" w:rsidP="001F4520">
                            <w:pPr>
                              <w:pStyle w:val="Body"/>
                            </w:pPr>
                            <w:r w:rsidRPr="007A4D51">
                              <w:t>[Insert name of event] is taking place as part of the European Vocational Skills Week 2019.</w:t>
                            </w:r>
                          </w:p>
                          <w:p w:rsidR="001F4520" w:rsidRPr="007A4D51" w:rsidRDefault="001F4520" w:rsidP="001F4520">
                            <w:pPr>
                              <w:pStyle w:val="Body"/>
                            </w:pPr>
                          </w:p>
                          <w:p w:rsidR="001F4520" w:rsidRPr="007A4D51" w:rsidRDefault="001F4520" w:rsidP="001F4520">
                            <w:pPr>
                              <w:pStyle w:val="Body"/>
                            </w:pPr>
                            <w:r w:rsidRPr="007A4D51">
                              <w:t>[Please provide further details about your event or activity. Some suggested things to think about:</w:t>
                            </w:r>
                          </w:p>
                          <w:p w:rsidR="001F4520" w:rsidRPr="007A4D51" w:rsidRDefault="001F4520" w:rsidP="001F4520">
                            <w:pPr>
                              <w:pStyle w:val="Body"/>
                            </w:pPr>
                          </w:p>
                          <w:p w:rsidR="001F4520" w:rsidRPr="007A4D51" w:rsidRDefault="001F4520" w:rsidP="001B1CC9">
                            <w:pPr>
                              <w:pStyle w:val="OrangeLeafBullet"/>
                              <w:numPr>
                                <w:ilvl w:val="0"/>
                                <w:numId w:val="28"/>
                              </w:numPr>
                              <w:spacing w:line="240" w:lineRule="auto"/>
                              <w:rPr>
                                <w:spacing w:val="-2"/>
                              </w:rPr>
                            </w:pPr>
                            <w:r w:rsidRPr="007A4D51">
                              <w:rPr>
                                <w:spacing w:val="-2"/>
                              </w:rPr>
                              <w:t xml:space="preserve">What is your event or activity trying to achieve? </w:t>
                            </w:r>
                          </w:p>
                          <w:p w:rsidR="001F4520" w:rsidRPr="007A4D51" w:rsidRDefault="001F4520" w:rsidP="001B1CC9">
                            <w:pPr>
                              <w:pStyle w:val="OrangeLeafBullet"/>
                              <w:numPr>
                                <w:ilvl w:val="0"/>
                                <w:numId w:val="28"/>
                              </w:numPr>
                              <w:spacing w:line="240" w:lineRule="auto"/>
                              <w:rPr>
                                <w:spacing w:val="-2"/>
                              </w:rPr>
                            </w:pPr>
                            <w:r w:rsidRPr="007A4D51">
                              <w:rPr>
                                <w:spacing w:val="-2"/>
                              </w:rPr>
                              <w:t>Who is the main target audience?</w:t>
                            </w:r>
                          </w:p>
                          <w:p w:rsidR="001F4520" w:rsidRPr="007A4D51" w:rsidRDefault="001F4520" w:rsidP="001B1CC9">
                            <w:pPr>
                              <w:pStyle w:val="OrangeLeafBullet"/>
                              <w:numPr>
                                <w:ilvl w:val="0"/>
                                <w:numId w:val="28"/>
                              </w:numPr>
                              <w:spacing w:line="240" w:lineRule="auto"/>
                              <w:rPr>
                                <w:spacing w:val="-2"/>
                              </w:rPr>
                            </w:pPr>
                            <w:r w:rsidRPr="007A4D51">
                              <w:rPr>
                                <w:spacing w:val="-2"/>
                              </w:rPr>
                              <w:t xml:space="preserve">How does it showcase how VET opportunities help young people and adults to discover their talent? </w:t>
                            </w:r>
                          </w:p>
                          <w:p w:rsidR="001F4520" w:rsidRPr="007A4D51" w:rsidRDefault="001F4520" w:rsidP="001B1CC9">
                            <w:pPr>
                              <w:pStyle w:val="OrangeLeafBullet"/>
                              <w:numPr>
                                <w:ilvl w:val="0"/>
                                <w:numId w:val="28"/>
                              </w:numPr>
                              <w:spacing w:line="240" w:lineRule="auto"/>
                              <w:rPr>
                                <w:spacing w:val="-2"/>
                              </w:rPr>
                            </w:pPr>
                            <w:r w:rsidRPr="007A4D51">
                              <w:rPr>
                                <w:spacing w:val="-2"/>
                              </w:rPr>
                              <w:t>How does it make employers realise the enormous potential and benefits of investing in human resources?</w:t>
                            </w:r>
                          </w:p>
                          <w:p w:rsidR="001F4520" w:rsidRPr="007A4D51" w:rsidRDefault="001F4520" w:rsidP="001B1CC9">
                            <w:pPr>
                              <w:pStyle w:val="OrangeLeafBullet"/>
                              <w:numPr>
                                <w:ilvl w:val="0"/>
                                <w:numId w:val="28"/>
                              </w:numPr>
                              <w:spacing w:line="240" w:lineRule="auto"/>
                              <w:rPr>
                                <w:spacing w:val="-2"/>
                              </w:rPr>
                            </w:pPr>
                            <w:r w:rsidRPr="007A4D51">
                              <w:rPr>
                                <w:spacing w:val="-2"/>
                              </w:rPr>
                              <w:t>How does it validate the choice people make when they choose to study VET?</w:t>
                            </w:r>
                            <w:r w:rsidR="007A4D51">
                              <w:rPr>
                                <w:spacing w:val="-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15.4pt;margin-top:428.75pt;width:478.1pt;height:30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" filled="f" strokecolor="#292c69" strokeweight="4pt">
                <v:stroke joinstyle="miter"/>
                <v:textbox inset=",0,,0">
                  <w:txbxContent>
                    <w:p w:rsidR="001F4520" w:rsidRPr="007A4D51" w:rsidRDefault="001F4520" w:rsidP="001F4520">
                      <w:pPr>
                        <w:pStyle w:val="Heading2"/>
                      </w:pPr>
                      <w:r w:rsidRPr="007A4D51">
                        <w:t>[Enter event/activity title here]</w:t>
                      </w:r>
                    </w:p>
                    <w:p w:rsidR="001F4520" w:rsidRPr="007A4D51" w:rsidRDefault="001F4520" w:rsidP="001F4520">
                      <w:pPr>
                        <w:spacing w:after="100"/>
                        <w:contextualSpacing/>
                      </w:pPr>
                    </w:p>
                    <w:p w:rsidR="001F4520" w:rsidRPr="007A4D51" w:rsidRDefault="001F4520" w:rsidP="001F4520">
                      <w:pPr>
                        <w:pStyle w:val="Body"/>
                      </w:pPr>
                      <w:r w:rsidRPr="007A4D51">
                        <w:t>[Insert name of event] is taking place as part of the European Vocational Skills Week 2019.</w:t>
                      </w:r>
                    </w:p>
                    <w:p w:rsidR="001F4520" w:rsidRPr="007A4D51" w:rsidRDefault="001F4520" w:rsidP="001F4520">
                      <w:pPr>
                        <w:pStyle w:val="Body"/>
                      </w:pPr>
                    </w:p>
                    <w:p w:rsidR="001F4520" w:rsidRPr="007A4D51" w:rsidRDefault="001F4520" w:rsidP="001F4520">
                      <w:pPr>
                        <w:pStyle w:val="Body"/>
                      </w:pPr>
                      <w:r w:rsidRPr="007A4D51">
                        <w:t xml:space="preserve">[Please provide further details about your event or activity. Some suggested things to think </w:t>
                      </w:r>
                      <w:proofErr w:type="gramStart"/>
                      <w:r w:rsidRPr="007A4D51">
                        <w:t>about</w:t>
                      </w:r>
                      <w:proofErr w:type="gramEnd"/>
                      <w:r w:rsidRPr="007A4D51">
                        <w:t>:</w:t>
                      </w:r>
                    </w:p>
                    <w:p w:rsidR="001F4520" w:rsidRPr="007A4D51" w:rsidRDefault="001F4520" w:rsidP="001F4520">
                      <w:pPr>
                        <w:pStyle w:val="Body"/>
                      </w:pPr>
                    </w:p>
                    <w:p w:rsidR="001F4520" w:rsidRPr="007A4D51" w:rsidRDefault="001F4520" w:rsidP="001B1CC9">
                      <w:pPr>
                        <w:pStyle w:val="OrangeLeafBullet"/>
                        <w:numPr>
                          <w:ilvl w:val="0"/>
                          <w:numId w:val="28"/>
                        </w:numPr>
                        <w:spacing w:line="240" w:lineRule="auto"/>
                        <w:rPr>
                          <w:spacing w:val="-2"/>
                        </w:rPr>
                      </w:pPr>
                      <w:r w:rsidRPr="007A4D51">
                        <w:rPr>
                          <w:spacing w:val="-2"/>
                        </w:rPr>
                        <w:t xml:space="preserve">What is your event or activity trying to achieve? </w:t>
                      </w:r>
                    </w:p>
                    <w:p w:rsidR="001F4520" w:rsidRPr="007A4D51" w:rsidRDefault="001F4520" w:rsidP="001B1CC9">
                      <w:pPr>
                        <w:pStyle w:val="OrangeLeafBullet"/>
                        <w:numPr>
                          <w:ilvl w:val="0"/>
                          <w:numId w:val="28"/>
                        </w:numPr>
                        <w:spacing w:line="240" w:lineRule="auto"/>
                        <w:rPr>
                          <w:spacing w:val="-2"/>
                        </w:rPr>
                      </w:pPr>
                      <w:r w:rsidRPr="007A4D51">
                        <w:rPr>
                          <w:spacing w:val="-2"/>
                        </w:rPr>
                        <w:t>Who is the main target audience?</w:t>
                      </w:r>
                    </w:p>
                    <w:p w:rsidR="001F4520" w:rsidRPr="007A4D51" w:rsidRDefault="001F4520" w:rsidP="001B1CC9">
                      <w:pPr>
                        <w:pStyle w:val="OrangeLeafBullet"/>
                        <w:numPr>
                          <w:ilvl w:val="0"/>
                          <w:numId w:val="28"/>
                        </w:numPr>
                        <w:spacing w:line="240" w:lineRule="auto"/>
                        <w:rPr>
                          <w:spacing w:val="-2"/>
                        </w:rPr>
                      </w:pPr>
                      <w:r w:rsidRPr="007A4D51">
                        <w:rPr>
                          <w:spacing w:val="-2"/>
                        </w:rPr>
                        <w:t xml:space="preserve">How does it </w:t>
                      </w:r>
                      <w:proofErr w:type="gramStart"/>
                      <w:r w:rsidRPr="007A4D51">
                        <w:rPr>
                          <w:spacing w:val="-2"/>
                        </w:rPr>
                        <w:t>showcase</w:t>
                      </w:r>
                      <w:proofErr w:type="gramEnd"/>
                      <w:r w:rsidRPr="007A4D51">
                        <w:rPr>
                          <w:spacing w:val="-2"/>
                        </w:rPr>
                        <w:t xml:space="preserve"> how VET opportunities help young people and adults to discover their talent? </w:t>
                      </w:r>
                    </w:p>
                    <w:p w:rsidR="001F4520" w:rsidRPr="007A4D51" w:rsidRDefault="001F4520" w:rsidP="001B1CC9">
                      <w:pPr>
                        <w:pStyle w:val="OrangeLeafBullet"/>
                        <w:numPr>
                          <w:ilvl w:val="0"/>
                          <w:numId w:val="28"/>
                        </w:numPr>
                        <w:spacing w:line="240" w:lineRule="auto"/>
                        <w:rPr>
                          <w:spacing w:val="-2"/>
                        </w:rPr>
                      </w:pPr>
                      <w:r w:rsidRPr="007A4D51">
                        <w:rPr>
                          <w:spacing w:val="-2"/>
                        </w:rPr>
                        <w:t>How does it make employers realise the enormous potential and benefits of investing in human resources?</w:t>
                      </w:r>
                    </w:p>
                    <w:p w:rsidR="001F4520" w:rsidRPr="007A4D51" w:rsidRDefault="001F4520" w:rsidP="001B1CC9">
                      <w:pPr>
                        <w:pStyle w:val="OrangeLeafBullet"/>
                        <w:numPr>
                          <w:ilvl w:val="0"/>
                          <w:numId w:val="28"/>
                        </w:numPr>
                        <w:spacing w:line="240" w:lineRule="auto"/>
                        <w:rPr>
                          <w:spacing w:val="-2"/>
                        </w:rPr>
                      </w:pPr>
                      <w:r w:rsidRPr="007A4D51">
                        <w:rPr>
                          <w:spacing w:val="-2"/>
                        </w:rPr>
                        <w:t>How does it validate the choice people make when they choose to study VET?</w:t>
                      </w:r>
                      <w:r w:rsidR="007A4D51">
                        <w:rPr>
                          <w:spacing w:val="-2"/>
                        </w:rPr>
                        <w:t>]</w:t>
                      </w:r>
                    </w:p>
                  </w:txbxContent>
                </v:textbox>
                <w10:wrap type="topAndBottom" anchory="page"/>
              </v:roundrect>
            </w:pict>
          </mc:Fallback>
        </mc:AlternateContent>
      </w:r>
      <w:r w:rsidR="001F4520" w:rsidRPr="001F4520">
        <w:t>Events taking place all over Europe – locally, regionally and nationally – will showcase the immense opportunities offered by VET for young people, adults, companies, VET providers, and other stakeholders. This fourth edition of the Week takes place from 14 to 18 October 2019 in Helsinki. But in the EU Member States, the EEA and EU candidate countries, affiliated events and activities are taking place throughout the year.</w:t>
      </w:r>
      <w:r w:rsidR="00DE3F90" w:rsidRPr="00DE3F90">
        <w:rPr>
          <w:b/>
          <w:bCs/>
          <w:color w:val="F39200" w:themeColor="text1"/>
          <w:sz w:val="28"/>
          <w:szCs w:val="26"/>
          <w:highlight w:val="yellow"/>
        </w:rPr>
        <w:t xml:space="preserve"> </w:t>
      </w:r>
    </w:p>
    <w:p w:rsidR="001F4520" w:rsidRDefault="00C46C2B" w:rsidP="001F4520">
      <w:pPr>
        <w:pStyle w:val="Heading1"/>
      </w:pPr>
      <w:r w:rsidRPr="00C46C2B">
        <w:rPr>
          <w:noProof/>
          <w:lang w:eastAsia="en-GB"/>
        </w:rPr>
        <w:lastRenderedPageBreak/>
        <w:drawing>
          <wp:inline distT="0" distB="0" distL="0" distR="0">
            <wp:extent cx="594360"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t xml:space="preserve"> </w:t>
      </w:r>
      <w:r w:rsidR="001F4520">
        <w:t>Get involved</w:t>
      </w:r>
    </w:p>
    <w:p w:rsidR="001F4520" w:rsidRDefault="001F4520" w:rsidP="001F4520">
      <w:pPr>
        <w:pStyle w:val="Heading2"/>
      </w:pPr>
      <w:r>
        <w:t>Social media</w:t>
      </w:r>
    </w:p>
    <w:p w:rsidR="001F4520" w:rsidRDefault="001F4520" w:rsidP="00171890">
      <w:pPr>
        <w:pStyle w:val="Body"/>
        <w:rPr>
          <w:b/>
        </w:rPr>
      </w:pPr>
      <w:r w:rsidRPr="00171890">
        <w:rPr>
          <w:b/>
        </w:rPr>
        <w:t>Use social media to spread your messages about the event</w:t>
      </w:r>
    </w:p>
    <w:p w:rsidR="00171890" w:rsidRPr="00171890" w:rsidRDefault="00171890" w:rsidP="00171890">
      <w:pPr>
        <w:pStyle w:val="Body"/>
        <w:rPr>
          <w:b/>
        </w:rPr>
      </w:pPr>
    </w:p>
    <w:p w:rsidR="001F4520" w:rsidRDefault="001F4520" w:rsidP="00C72847">
      <w:pPr>
        <w:pStyle w:val="OrangeLeafBullet"/>
        <w:numPr>
          <w:ilvl w:val="0"/>
          <w:numId w:val="21"/>
        </w:numPr>
      </w:pPr>
      <w:r>
        <w:t>Post your own images, videos or key takeaways from the event using #</w:t>
      </w:r>
      <w:proofErr w:type="spellStart"/>
      <w:r>
        <w:t>EUVocationalSkills</w:t>
      </w:r>
      <w:proofErr w:type="spellEnd"/>
      <w:r>
        <w:t xml:space="preserve"> and #</w:t>
      </w:r>
      <w:proofErr w:type="spellStart"/>
      <w:r>
        <w:t>DiscoverYourTalent</w:t>
      </w:r>
      <w:proofErr w:type="spellEnd"/>
    </w:p>
    <w:p w:rsidR="00D97CB3" w:rsidRDefault="001B1CC9" w:rsidP="00974386">
      <w:pPr>
        <w:pStyle w:val="OrangeLeafBullet"/>
        <w:numPr>
          <w:ilvl w:val="0"/>
          <w:numId w:val="21"/>
        </w:numPr>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387927</wp:posOffset>
                </wp:positionH>
                <wp:positionV relativeFrom="paragraph">
                  <wp:posOffset>503844</wp:posOffset>
                </wp:positionV>
                <wp:extent cx="4937760" cy="745374"/>
                <wp:effectExtent l="19050" t="19050" r="34290" b="17145"/>
                <wp:wrapTopAndBottom/>
                <wp:docPr id="289" name="Group 289"/>
                <wp:cNvGraphicFramePr/>
                <a:graphic xmlns:a="http://schemas.openxmlformats.org/drawingml/2006/main">
                  <a:graphicData uri="http://schemas.microsoft.com/office/word/2010/wordprocessingGroup">
                    <wpg:wgp>
                      <wpg:cNvGrpSpPr/>
                      <wpg:grpSpPr>
                        <a:xfrm>
                          <a:off x="0" y="0"/>
                          <a:ext cx="4937760" cy="745374"/>
                          <a:chOff x="0" y="0"/>
                          <a:chExt cx="4937760" cy="745374"/>
                        </a:xfrm>
                      </wpg:grpSpPr>
                      <wps:wsp>
                        <wps:cNvPr id="3" name="Rounded Rectangle 3"/>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974386" w:rsidP="00B87A38">
                              <w:pPr>
                                <w:pStyle w:val="Body"/>
                              </w:pPr>
                              <w:r w:rsidRPr="00C75A8A">
                                <w:t xml:space="preserve">Twitter: </w:t>
                              </w:r>
                            </w:p>
                            <w:p w:rsidR="00D97CB3" w:rsidRPr="00CA222A" w:rsidRDefault="003A7E21" w:rsidP="00B87A38">
                              <w:pPr>
                                <w:pStyle w:val="Body"/>
                                <w:rPr>
                                  <w:color w:val="292C69" w:themeColor="background1"/>
                                </w:rPr>
                              </w:pPr>
                              <w:hyperlink r:id="rId11" w:history="1">
                                <w:r w:rsidR="00974386" w:rsidRPr="00CA222A">
                                  <w:rPr>
                                    <w:rStyle w:val="Hyperlink"/>
                                    <w:b/>
                                    <w:color w:val="292C69" w:themeColor="background1"/>
                                  </w:rPr>
                                  <w:t>@</w:t>
                                </w:r>
                                <w:proofErr w:type="spellStart"/>
                                <w:r w:rsidR="00974386" w:rsidRPr="00CA222A">
                                  <w:rPr>
                                    <w:rStyle w:val="Hyperlink"/>
                                    <w:b/>
                                    <w:color w:val="292C69" w:themeColor="background1"/>
                                  </w:rPr>
                                  <w:t>EU_Social</w:t>
                                </w:r>
                                <w:proofErr w:type="spellEnd"/>
                              </w:hyperlink>
                              <w:r w:rsidR="00974386" w:rsidRPr="00CA222A">
                                <w:rPr>
                                  <w:color w:val="292C69" w:themeColor="background1"/>
                                </w:rPr>
                                <w:t xml:space="preserve"> </w:t>
                              </w:r>
                              <w:r w:rsidR="00974386">
                                <w:t>and</w:t>
                              </w:r>
                              <w:r w:rsidR="00974386" w:rsidRPr="00CA222A">
                                <w:rPr>
                                  <w:color w:val="292C69" w:themeColor="background1"/>
                                </w:rPr>
                                <w:t xml:space="preserve"> </w:t>
                              </w:r>
                              <w:hyperlink r:id="rId12" w:history="1">
                                <w:r w:rsidR="00974386" w:rsidRPr="00CA222A">
                                  <w:rPr>
                                    <w:rStyle w:val="Hyperlink"/>
                                    <w:b/>
                                    <w:color w:val="292C69" w:themeColor="background1"/>
                                  </w:rPr>
                                  <w:t>@</w:t>
                                </w:r>
                                <w:proofErr w:type="spellStart"/>
                                <w:r w:rsidR="00974386" w:rsidRPr="00CA222A">
                                  <w:rPr>
                                    <w:rStyle w:val="Hyperlink"/>
                                    <w:b/>
                                    <w:color w:val="292C69" w:themeColor="background1"/>
                                  </w:rPr>
                                  <w:t>EuropeanYouthEU</w:t>
                                </w:r>
                                <w:proofErr w:type="spellEnd"/>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5" name="Rounded Rectangle 15"/>
                        <wps:cNvSpPr/>
                        <wps:spPr>
                          <a:xfrm>
                            <a:off x="13855" y="13854"/>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D97CB3" w:rsidRPr="00D97CB3" w:rsidRDefault="00D97CB3" w:rsidP="00D97CB3">
                              <w:pPr>
                                <w:jc w:val="center"/>
                                <w:rPr>
                                  <w:color w:val="F39200" w:themeColor="text1"/>
                                  <w:lang w:val="en-US"/>
                                </w:rPr>
                              </w:pPr>
                              <w:r w:rsidRPr="00D97CB3">
                                <w:rPr>
                                  <w:color w:val="F39200" w:themeColor="text1"/>
                                  <w:lang w:val="en-US"/>
                                </w:rPr>
                                <w:t xml:space="preserve"> </w:t>
                              </w:r>
                              <w:r w:rsidR="00974386" w:rsidRPr="00974386">
                                <w:rPr>
                                  <w:noProof/>
                                  <w:color w:val="F39200" w:themeColor="text1"/>
                                  <w:vertAlign w:val="subscript"/>
                                  <w:lang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3">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g:wgp>
                  </a:graphicData>
                </a:graphic>
              </wp:anchor>
            </w:drawing>
          </mc:Choice>
          <mc:Fallback>
            <w:pict>
              <v:group id="Group 289" o:spid="_x0000_s1031" style="position:absolute;left:0;text-align:left;margin-left:30.55pt;margin-top:39.65pt;width:388.8pt;height:58.7pt;z-index:251665408"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">
                <v:roundrect id="Rounded Rectangle 3" o:spid="_x0000_s1032"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" filled="f" strokecolor="#292c69 [3212]" strokeweight="4pt">
                  <v:stroke joinstyle="miter"/>
                  <v:textbox inset="79.2pt">
                    <w:txbxContent>
                      <w:p w:rsidR="00C75A8A" w:rsidRPr="00C75A8A" w:rsidRDefault="00974386" w:rsidP="00B87A38">
                        <w:pPr>
                          <w:pStyle w:val="Body"/>
                        </w:pPr>
                        <w:r w:rsidRPr="00C75A8A">
                          <w:t xml:space="preserve">Twitter: </w:t>
                        </w:r>
                      </w:p>
                      <w:p w:rsidR="00D97CB3" w:rsidRPr="00CA222A" w:rsidRDefault="00A27899" w:rsidP="00B87A38">
                        <w:pPr>
                          <w:pStyle w:val="Body"/>
                          <w:rPr>
                            <w:color w:val="292C69" w:themeColor="background1"/>
                          </w:rPr>
                        </w:pPr>
                        <w:hyperlink r:id="rId14" w:history="1">
                          <w:r w:rsidR="00974386" w:rsidRPr="00CA222A">
                            <w:rPr>
                              <w:rStyle w:val="Hyperlink"/>
                              <w:b/>
                              <w:color w:val="292C69" w:themeColor="background1"/>
                            </w:rPr>
                            <w:t>@EU_Social</w:t>
                          </w:r>
                        </w:hyperlink>
                        <w:r w:rsidR="00974386" w:rsidRPr="00CA222A">
                          <w:rPr>
                            <w:color w:val="292C69" w:themeColor="background1"/>
                          </w:rPr>
                          <w:t xml:space="preserve"> </w:t>
                        </w:r>
                        <w:r w:rsidR="00974386">
                          <w:t>and</w:t>
                        </w:r>
                        <w:r w:rsidR="00974386" w:rsidRPr="00CA222A">
                          <w:rPr>
                            <w:color w:val="292C69" w:themeColor="background1"/>
                          </w:rPr>
                          <w:t xml:space="preserve"> </w:t>
                        </w:r>
                        <w:hyperlink r:id="rId15" w:history="1">
                          <w:r w:rsidR="00974386" w:rsidRPr="00CA222A">
                            <w:rPr>
                              <w:rStyle w:val="Hyperlink"/>
                              <w:b/>
                              <w:color w:val="292C69" w:themeColor="background1"/>
                            </w:rPr>
                            <w:t>@EuropeanYouthEU</w:t>
                          </w:r>
                        </w:hyperlink>
                      </w:p>
                    </w:txbxContent>
                  </v:textbox>
                </v:roundrect>
                <v:roundrect id="Rounded Rectangle 15" o:spid="_x0000_s1033" style="position:absolute;left:138;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" fillcolor="#292c69 [3212]" stroked="f" strokeweight="4pt">
                  <v:stroke joinstyle="miter"/>
                  <v:textbox inset=",7.2pt">
                    <w:txbxContent>
                      <w:p w:rsidR="00D97CB3" w:rsidRPr="00D97CB3" w:rsidRDefault="00D97CB3" w:rsidP="00D97CB3">
                        <w:pPr>
                          <w:jc w:val="center"/>
                          <w:rPr>
                            <w:color w:val="F39200" w:themeColor="text1"/>
                            <w:lang w:val="en-US"/>
                          </w:rPr>
                        </w:pPr>
                        <w:r w:rsidRPr="00D97CB3">
                          <w:rPr>
                            <w:color w:val="F39200" w:themeColor="text1"/>
                            <w:lang w:val="en-US"/>
                          </w:rPr>
                          <w:t xml:space="preserve"> </w:t>
                        </w:r>
                        <w:r w:rsidR="00974386" w:rsidRPr="00974386">
                          <w:rPr>
                            <w:noProof/>
                            <w:color w:val="F39200" w:themeColor="text1"/>
                            <w:vertAlign w:val="subscript"/>
                            <w:lang w:eastAsia="en-GB"/>
                          </w:rPr>
                          <w:drawing>
                            <wp:inline distT="0" distB="0" distL="0" distR="0">
                              <wp:extent cx="50292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16">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v:textbox>
                </v:roundrect>
                <w10:wrap type="topAndBottom"/>
              </v:group>
            </w:pict>
          </mc:Fallback>
        </mc:AlternateContent>
      </w:r>
      <w:r>
        <w:rPr>
          <w:noProof/>
          <w:lang w:eastAsia="en-GB"/>
        </w:rPr>
        <mc:AlternateContent>
          <mc:Choice Requires="wpg">
            <w:drawing>
              <wp:anchor distT="0" distB="0" distL="114300" distR="114300" simplePos="0" relativeHeight="251669504" behindDoc="0" locked="0" layoutInCell="1" allowOverlap="1">
                <wp:simplePos x="0" y="0"/>
                <wp:positionH relativeFrom="column">
                  <wp:posOffset>401782</wp:posOffset>
                </wp:positionH>
                <wp:positionV relativeFrom="paragraph">
                  <wp:posOffset>1376680</wp:posOffset>
                </wp:positionV>
                <wp:extent cx="4937760" cy="731520"/>
                <wp:effectExtent l="19050" t="19050" r="34290" b="30480"/>
                <wp:wrapTopAndBottom/>
                <wp:docPr id="288" name="Group 28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16" name="Rounded Rectangle 16"/>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r w:rsidRPr="00C75A8A">
                                <w:t xml:space="preserve">Facebook: </w:t>
                              </w:r>
                            </w:p>
                            <w:p w:rsidR="00974386" w:rsidRPr="00B87A38" w:rsidRDefault="003A7E21" w:rsidP="00B87A38">
                              <w:pPr>
                                <w:pStyle w:val="Body"/>
                              </w:pPr>
                              <w:hyperlink r:id="rId17" w:history="1">
                                <w:r w:rsidR="00B87A38" w:rsidRPr="005602E4">
                                  <w:rPr>
                                    <w:rStyle w:val="Hyperlink"/>
                                    <w:b/>
                                    <w:color w:val="292C69" w:themeColor="background1"/>
                                  </w:rPr>
                                  <w:t>@</w:t>
                                </w:r>
                                <w:proofErr w:type="spellStart"/>
                                <w:r w:rsidR="00B87A38" w:rsidRPr="005602E4">
                                  <w:rPr>
                                    <w:rStyle w:val="Hyperlink"/>
                                    <w:b/>
                                    <w:color w:val="292C69" w:themeColor="background1"/>
                                  </w:rPr>
                                  <w:t>SocialEurope</w:t>
                                </w:r>
                                <w:proofErr w:type="spellEnd"/>
                              </w:hyperlink>
                              <w:r w:rsidR="00B87A38" w:rsidRPr="00C75A8A">
                                <w:rPr>
                                  <w:color w:val="292C69" w:themeColor="background1"/>
                                </w:rPr>
                                <w:t xml:space="preserve"> </w:t>
                              </w:r>
                              <w:r w:rsidR="00B87A38">
                                <w:t xml:space="preserve">and </w:t>
                              </w:r>
                              <w:hyperlink r:id="rId18" w:history="1">
                                <w:r w:rsidR="00B87A38" w:rsidRPr="005602E4">
                                  <w:rPr>
                                    <w:rStyle w:val="Hyperlink"/>
                                    <w:b/>
                                    <w:color w:val="292C69" w:themeColor="background1"/>
                                  </w:rPr>
                                  <w:t>@</w:t>
                                </w:r>
                                <w:proofErr w:type="spellStart"/>
                                <w:r w:rsidR="00B87A38" w:rsidRPr="005602E4">
                                  <w:rPr>
                                    <w:rStyle w:val="Hyperlink"/>
                                    <w:b/>
                                    <w:color w:val="292C69" w:themeColor="background1"/>
                                  </w:rPr>
                                  <w:t>EuropeanYouthEU</w:t>
                                </w:r>
                                <w:proofErr w:type="spellEnd"/>
                              </w:hyperlink>
                              <w:r w:rsidR="00974386" w:rsidRPr="005602E4">
                                <w:rPr>
                                  <w:color w:val="292C69" w:themeColor="background1"/>
                                  <w:lang w:val="en-US"/>
                                </w:rPr>
                                <w:t xml:space="preserve"> </w:t>
                              </w:r>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7" name="Rounded Rectangle 17"/>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lang w:val="en-US"/>
                                </w:rPr>
                              </w:pPr>
                              <w:r w:rsidRPr="00D97CB3">
                                <w:rPr>
                                  <w:color w:val="F39200" w:themeColor="text1"/>
                                  <w:lang w:val="en-US"/>
                                </w:rPr>
                                <w:t xml:space="preserve"> </w:t>
                              </w:r>
                              <w:r>
                                <w:rPr>
                                  <w:noProof/>
                                  <w:color w:val="F39200" w:themeColor="text1"/>
                                  <w:lang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8" o:spid="_x0000_s1034" style="position:absolute;left:0;text-align:left;margin-left:31.65pt;margin-top:108.4pt;width:388.8pt;height:57.6pt;z-index:251669504"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">
                <v:roundrect id="Rounded Rectangle 16" o:spid="_x0000_s1035"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rsidRPr="00C75A8A">
                          <w:t xml:space="preserve">Facebook: </w:t>
                        </w:r>
                      </w:p>
                      <w:p w:rsidR="00974386" w:rsidRPr="00B87A38" w:rsidRDefault="00A27899" w:rsidP="00B87A38">
                        <w:pPr>
                          <w:pStyle w:val="Body"/>
                        </w:pPr>
                        <w:hyperlink r:id="rId20" w:history="1">
                          <w:r w:rsidR="00B87A38" w:rsidRPr="005602E4">
                            <w:rPr>
                              <w:rStyle w:val="Hyperlink"/>
                              <w:b/>
                              <w:color w:val="292C69" w:themeColor="background1"/>
                            </w:rPr>
                            <w:t>@SocialEurope</w:t>
                          </w:r>
                        </w:hyperlink>
                        <w:r w:rsidR="00B87A38" w:rsidRPr="00C75A8A">
                          <w:rPr>
                            <w:color w:val="292C69" w:themeColor="background1"/>
                          </w:rPr>
                          <w:t xml:space="preserve"> </w:t>
                        </w:r>
                        <w:r w:rsidR="00B87A38">
                          <w:t xml:space="preserve">and </w:t>
                        </w:r>
                        <w:hyperlink r:id="rId21" w:history="1">
                          <w:r w:rsidR="00B87A38" w:rsidRPr="005602E4">
                            <w:rPr>
                              <w:rStyle w:val="Hyperlink"/>
                              <w:b/>
                              <w:color w:val="292C69" w:themeColor="background1"/>
                            </w:rPr>
                            <w:t>@EuropeanYouthEU</w:t>
                          </w:r>
                        </w:hyperlink>
                        <w:r w:rsidR="00974386" w:rsidRPr="005602E4">
                          <w:rPr>
                            <w:color w:val="292C69" w:themeColor="background1"/>
                            <w:lang w:val="en-US"/>
                          </w:rPr>
                          <w:t xml:space="preserve"> </w:t>
                        </w:r>
                      </w:p>
                    </w:txbxContent>
                  </v:textbox>
                </v:roundrect>
                <v:roundrect id="Rounded Rectangle 17" o:spid="_x0000_s1036"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lang w:val="en-US"/>
                          </w:rPr>
                        </w:pPr>
                        <w:r w:rsidRPr="00D97CB3">
                          <w:rPr>
                            <w:color w:val="F39200" w:themeColor="text1"/>
                            <w:lang w:val="en-US"/>
                          </w:rPr>
                          <w:t xml:space="preserve"> </w:t>
                        </w:r>
                        <w:r>
                          <w:rPr>
                            <w:noProof/>
                            <w:color w:val="F39200" w:themeColor="text1"/>
                            <w:lang w:eastAsia="en-GB"/>
                          </w:rPr>
                          <w:drawing>
                            <wp:inline distT="0" distB="0" distL="0" distR="0" wp14:anchorId="0BFEF343" wp14:editId="4EC71BBE">
                              <wp:extent cx="467360" cy="4673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eastAsia="en-GB"/>
        </w:rPr>
        <mc:AlternateContent>
          <mc:Choice Requires="wpg">
            <w:drawing>
              <wp:anchor distT="0" distB="0" distL="114300" distR="114300" simplePos="0" relativeHeight="251673600" behindDoc="0" locked="0" layoutInCell="1" allowOverlap="1">
                <wp:simplePos x="0" y="0"/>
                <wp:positionH relativeFrom="column">
                  <wp:posOffset>401782</wp:posOffset>
                </wp:positionH>
                <wp:positionV relativeFrom="paragraph">
                  <wp:posOffset>2221807</wp:posOffset>
                </wp:positionV>
                <wp:extent cx="4937760" cy="745375"/>
                <wp:effectExtent l="19050" t="19050" r="34290" b="17145"/>
                <wp:wrapTopAndBottom/>
                <wp:docPr id="31" name="Group 31"/>
                <wp:cNvGraphicFramePr/>
                <a:graphic xmlns:a="http://schemas.openxmlformats.org/drawingml/2006/main">
                  <a:graphicData uri="http://schemas.microsoft.com/office/word/2010/wordprocessingGroup">
                    <wpg:wgp>
                      <wpg:cNvGrpSpPr/>
                      <wpg:grpSpPr>
                        <a:xfrm>
                          <a:off x="0" y="0"/>
                          <a:ext cx="4937760" cy="745375"/>
                          <a:chOff x="0" y="0"/>
                          <a:chExt cx="4937760" cy="745375"/>
                        </a:xfrm>
                      </wpg:grpSpPr>
                      <wps:wsp>
                        <wps:cNvPr id="18" name="Rounded Rectangle 18"/>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jc w:val="left"/>
                              </w:pPr>
                              <w:r w:rsidRPr="00C75A8A">
                                <w:t>LinkedIn:</w:t>
                              </w:r>
                            </w:p>
                            <w:p w:rsidR="00974386" w:rsidRPr="00D0250A" w:rsidRDefault="003A7E21" w:rsidP="00B87A38">
                              <w:pPr>
                                <w:pStyle w:val="Body"/>
                                <w:jc w:val="left"/>
                                <w:rPr>
                                  <w:b/>
                                  <w:color w:val="292C69" w:themeColor="background1"/>
                                </w:rPr>
                              </w:pPr>
                              <w:hyperlink r:id="rId23" w:history="1">
                                <w:r w:rsidR="00B87A38" w:rsidRPr="00D0250A">
                                  <w:rPr>
                                    <w:rStyle w:val="Hyperlink"/>
                                    <w:b/>
                                    <w:color w:val="292C69" w:themeColor="background1"/>
                                  </w:rPr>
                                  <w:t>https://www.linkedin.com/company/european-commission/</w:t>
                                </w:r>
                              </w:hyperlink>
                            </w:p>
                          </w:txbxContent>
                        </wps:txbx>
                        <wps:bodyPr rot="0" spcFirstLastPara="0" vertOverflow="overflow" horzOverflow="overflow" vert="horz" wrap="square" lIns="1005840" tIns="0" rIns="91440" bIns="0" numCol="1" spcCol="0" rtlCol="0" fromWordArt="0" anchor="ctr" anchorCtr="0" forceAA="0" compatLnSpc="1">
                          <a:prstTxWarp prst="textNoShape">
                            <a:avLst/>
                          </a:prstTxWarp>
                          <a:noAutofit/>
                        </wps:bodyPr>
                      </wps:wsp>
                      <wps:wsp>
                        <wps:cNvPr id="19" name="Rounded Rectangle 19"/>
                        <wps:cNvSpPr/>
                        <wps:spPr>
                          <a:xfrm>
                            <a:off x="0" y="13855"/>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lang w:val="en-US"/>
                                </w:rPr>
                              </w:pPr>
                              <w:r w:rsidRPr="00D97CB3">
                                <w:rPr>
                                  <w:color w:val="F39200" w:themeColor="text1"/>
                                  <w:lang w:val="en-US"/>
                                </w:rPr>
                                <w:t xml:space="preserve"> </w:t>
                              </w:r>
                              <w:r>
                                <w:rPr>
                                  <w:noProof/>
                                  <w:color w:val="F39200" w:themeColor="text1"/>
                                  <w:lang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4">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31" o:spid="_x0000_s1037" style="position:absolute;left:0;text-align:left;margin-left:31.65pt;margin-top:174.95pt;width:388.8pt;height:58.7pt;z-index:251673600"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">
                <v:roundrect id="Rounded Rectangle 18" o:spid="_x0000_s1038"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" filled="f" strokecolor="#292c69 [3212]" strokeweight="4pt">
                  <v:stroke joinstyle="miter"/>
                  <v:textbox inset="79.2pt,0,,0">
                    <w:txbxContent>
                      <w:p w:rsidR="00C75A8A" w:rsidRPr="00C75A8A" w:rsidRDefault="00B87A38" w:rsidP="00B87A38">
                        <w:pPr>
                          <w:pStyle w:val="Body"/>
                          <w:jc w:val="left"/>
                        </w:pPr>
                        <w:r w:rsidRPr="00C75A8A">
                          <w:t>LinkedIn:</w:t>
                        </w:r>
                      </w:p>
                      <w:p w:rsidR="00974386" w:rsidRPr="00D0250A" w:rsidRDefault="00A27899" w:rsidP="00B87A38">
                        <w:pPr>
                          <w:pStyle w:val="Body"/>
                          <w:jc w:val="left"/>
                          <w:rPr>
                            <w:b/>
                            <w:color w:val="292C69" w:themeColor="background1"/>
                          </w:rPr>
                        </w:pPr>
                        <w:hyperlink r:id="rId25" w:history="1">
                          <w:r w:rsidR="00B87A38" w:rsidRPr="00D0250A">
                            <w:rPr>
                              <w:rStyle w:val="Hyperlink"/>
                              <w:b/>
                              <w:color w:val="292C69" w:themeColor="background1"/>
                            </w:rPr>
                            <w:t>https://www.linkedin.com/company/european-commission/</w:t>
                          </w:r>
                        </w:hyperlink>
                      </w:p>
                    </w:txbxContent>
                  </v:textbox>
                </v:roundrect>
                <v:roundrect id="Rounded Rectangle 19" o:spid="_x0000_s1039" style="position:absolute;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" fillcolor="#292c69 [3212]" stroked="f" strokeweight="4pt">
                  <v:stroke joinstyle="miter"/>
                  <v:textbox inset=",,,0">
                    <w:txbxContent>
                      <w:p w:rsidR="00974386" w:rsidRPr="00D97CB3" w:rsidRDefault="00974386" w:rsidP="00974386">
                        <w:pPr>
                          <w:jc w:val="center"/>
                          <w:rPr>
                            <w:color w:val="F39200" w:themeColor="text1"/>
                            <w:lang w:val="en-US"/>
                          </w:rPr>
                        </w:pPr>
                        <w:r w:rsidRPr="00D97CB3">
                          <w:rPr>
                            <w:color w:val="F39200" w:themeColor="text1"/>
                            <w:lang w:val="en-US"/>
                          </w:rPr>
                          <w:t xml:space="preserve"> </w:t>
                        </w:r>
                        <w:r>
                          <w:rPr>
                            <w:noProof/>
                            <w:color w:val="F39200" w:themeColor="text1"/>
                            <w:lang w:eastAsia="en-GB"/>
                          </w:rPr>
                          <w:drawing>
                            <wp:inline distT="0" distB="0" distL="0" distR="0" wp14:anchorId="7BF72BA9" wp14:editId="5452FF55">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26">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Pr>
          <w:noProof/>
          <w:lang w:eastAsia="en-GB"/>
        </w:rPr>
        <mc:AlternateContent>
          <mc:Choice Requires="wpg">
            <w:drawing>
              <wp:anchor distT="0" distB="0" distL="114300" distR="114300" simplePos="0" relativeHeight="251677696" behindDoc="0" locked="0" layoutInCell="1" allowOverlap="1">
                <wp:simplePos x="0" y="0"/>
                <wp:positionH relativeFrom="column">
                  <wp:posOffset>401782</wp:posOffset>
                </wp:positionH>
                <wp:positionV relativeFrom="paragraph">
                  <wp:posOffset>3094644</wp:posOffset>
                </wp:positionV>
                <wp:extent cx="4937760" cy="731520"/>
                <wp:effectExtent l="19050" t="19050" r="34290" b="30480"/>
                <wp:wrapTopAndBottom/>
                <wp:docPr id="28" name="Group 28"/>
                <wp:cNvGraphicFramePr/>
                <a:graphic xmlns:a="http://schemas.openxmlformats.org/drawingml/2006/main">
                  <a:graphicData uri="http://schemas.microsoft.com/office/word/2010/wordprocessingGroup">
                    <wpg:wgp>
                      <wpg:cNvGrpSpPr/>
                      <wpg:grpSpPr>
                        <a:xfrm>
                          <a:off x="0" y="0"/>
                          <a:ext cx="4937760" cy="731520"/>
                          <a:chOff x="0" y="0"/>
                          <a:chExt cx="4937760" cy="731520"/>
                        </a:xfrm>
                      </wpg:grpSpPr>
                      <wps:wsp>
                        <wps:cNvPr id="20" name="Rounded Rectangle 20"/>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C75A8A" w:rsidRPr="00C75A8A" w:rsidRDefault="00B87A38" w:rsidP="00B87A38">
                              <w:pPr>
                                <w:pStyle w:val="Body"/>
                              </w:pPr>
                              <w:r w:rsidRPr="00C75A8A">
                                <w:t xml:space="preserve">Instagram: </w:t>
                              </w:r>
                            </w:p>
                            <w:p w:rsidR="00974386" w:rsidRPr="005602E4" w:rsidRDefault="003A7E21" w:rsidP="00B87A38">
                              <w:pPr>
                                <w:pStyle w:val="Body"/>
                                <w:rPr>
                                  <w:b/>
                                  <w:color w:val="292C69" w:themeColor="background1"/>
                                </w:rPr>
                              </w:pPr>
                              <w:hyperlink r:id="rId27" w:history="1">
                                <w:r w:rsidR="00B87A38" w:rsidRPr="005602E4">
                                  <w:rPr>
                                    <w:rStyle w:val="Hyperlink"/>
                                    <w:b/>
                                    <w:color w:val="292C69" w:themeColor="background1"/>
                                  </w:rPr>
                                  <w:t>@</w:t>
                                </w:r>
                                <w:proofErr w:type="spellStart"/>
                                <w:r w:rsidR="00B87A38" w:rsidRPr="005602E4">
                                  <w:rPr>
                                    <w:rStyle w:val="Hyperlink"/>
                                    <w:b/>
                                    <w:color w:val="292C69" w:themeColor="background1"/>
                                  </w:rPr>
                                  <w:t>europeancommission</w:t>
                                </w:r>
                                <w:proofErr w:type="spellEnd"/>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21" name="Rounded Rectangle 21"/>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rsidR="00974386" w:rsidRPr="00D97CB3" w:rsidRDefault="00974386" w:rsidP="00974386">
                              <w:pPr>
                                <w:jc w:val="center"/>
                                <w:rPr>
                                  <w:color w:val="F39200" w:themeColor="text1"/>
                                  <w:lang w:val="en-US"/>
                                </w:rPr>
                              </w:pPr>
                              <w:r w:rsidRPr="00D97CB3">
                                <w:rPr>
                                  <w:color w:val="F39200" w:themeColor="text1"/>
                                  <w:lang w:val="en-US"/>
                                </w:rPr>
                                <w:t xml:space="preserve"> </w:t>
                              </w:r>
                              <w:r>
                                <w:rPr>
                                  <w:noProof/>
                                  <w:color w:val="F39200" w:themeColor="text1"/>
                                  <w:lang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28">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oup 28" o:spid="_x0000_s1040" style="position:absolute;left:0;text-align:left;margin-left:31.65pt;margin-top:243.65pt;width:388.8pt;height:57.6pt;z-index:251677696"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">
                <v:roundrect id="Rounded Rectangle 20" o:spid="_x0000_s1041"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" filled="f" strokecolor="#292c69 [3212]" strokeweight="4pt">
                  <v:stroke joinstyle="miter"/>
                  <v:textbox inset="79.2pt">
                    <w:txbxContent>
                      <w:p w:rsidR="00C75A8A" w:rsidRPr="00C75A8A" w:rsidRDefault="00B87A38" w:rsidP="00B87A38">
                        <w:pPr>
                          <w:pStyle w:val="Body"/>
                        </w:pPr>
                        <w:r w:rsidRPr="00C75A8A">
                          <w:t xml:space="preserve">Instagram: </w:t>
                        </w:r>
                      </w:p>
                      <w:p w:rsidR="00974386" w:rsidRPr="005602E4" w:rsidRDefault="00A27899" w:rsidP="00B87A38">
                        <w:pPr>
                          <w:pStyle w:val="Body"/>
                          <w:rPr>
                            <w:b/>
                            <w:color w:val="292C69" w:themeColor="background1"/>
                          </w:rPr>
                        </w:pPr>
                        <w:hyperlink r:id="rId29" w:history="1">
                          <w:r w:rsidR="00B87A38" w:rsidRPr="005602E4">
                            <w:rPr>
                              <w:rStyle w:val="Hyperlink"/>
                              <w:b/>
                              <w:color w:val="292C69" w:themeColor="background1"/>
                            </w:rPr>
                            <w:t>@europeancommission</w:t>
                          </w:r>
                        </w:hyperlink>
                      </w:p>
                    </w:txbxContent>
                  </v:textbox>
                </v:roundrect>
                <v:roundrect id="Rounded Rectangle 21" o:spid="_x0000_s1042"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" fillcolor="#292c69 [3212]" stroked="f" strokeweight="4pt">
                  <v:stroke joinstyle="miter"/>
                  <v:textbox inset=",,,0">
                    <w:txbxContent>
                      <w:p w:rsidR="00974386" w:rsidRPr="00D97CB3" w:rsidRDefault="00974386" w:rsidP="00974386">
                        <w:pPr>
                          <w:jc w:val="center"/>
                          <w:rPr>
                            <w:color w:val="F39200" w:themeColor="text1"/>
                            <w:lang w:val="en-US"/>
                          </w:rPr>
                        </w:pPr>
                        <w:r w:rsidRPr="00D97CB3">
                          <w:rPr>
                            <w:color w:val="F39200" w:themeColor="text1"/>
                            <w:lang w:val="en-US"/>
                          </w:rPr>
                          <w:t xml:space="preserve"> </w:t>
                        </w:r>
                        <w:r>
                          <w:rPr>
                            <w:noProof/>
                            <w:color w:val="F39200" w:themeColor="text1"/>
                            <w:lang w:eastAsia="en-GB"/>
                          </w:rPr>
                          <w:drawing>
                            <wp:inline distT="0" distB="0" distL="0" distR="0" wp14:anchorId="7494F162" wp14:editId="10FD2042">
                              <wp:extent cx="467360" cy="4673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30">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v:group>
            </w:pict>
          </mc:Fallback>
        </mc:AlternateContent>
      </w:r>
      <w:r w:rsidR="001F4520">
        <w:t>Follow and interact with content from the European Vocational Skills Week social channels:</w:t>
      </w:r>
      <w:r w:rsidR="00974386">
        <w:softHyphen/>
      </w:r>
      <w:r w:rsidR="00974386">
        <w:softHyphen/>
      </w:r>
      <w:r w:rsidR="00D54843">
        <w:softHyphen/>
      </w:r>
    </w:p>
    <w:p w:rsidR="00171890" w:rsidRDefault="00171890" w:rsidP="00171890">
      <w:pPr>
        <w:pStyle w:val="OrangeBulletList"/>
        <w:numPr>
          <w:ilvl w:val="0"/>
          <w:numId w:val="0"/>
        </w:numPr>
      </w:pPr>
    </w:p>
    <w:p w:rsidR="001F4520" w:rsidRDefault="001F4520" w:rsidP="00C72847">
      <w:pPr>
        <w:pStyle w:val="OrangeLeafBullet"/>
        <w:numPr>
          <w:ilvl w:val="0"/>
          <w:numId w:val="21"/>
        </w:numPr>
      </w:pPr>
      <w:r>
        <w:t>Go live at events using Snapchat, Facebo</w:t>
      </w:r>
      <w:r w:rsidR="00171890">
        <w:t xml:space="preserve">ok Live, or Instagram stories. </w:t>
      </w:r>
    </w:p>
    <w:p w:rsidR="00171890" w:rsidRDefault="00171890" w:rsidP="00171890">
      <w:pPr>
        <w:pStyle w:val="Heading2"/>
      </w:pPr>
    </w:p>
    <w:p w:rsidR="001F4520" w:rsidRDefault="001F4520" w:rsidP="00171890">
      <w:pPr>
        <w:pStyle w:val="Heading2"/>
      </w:pPr>
      <w:r>
        <w:t>Share your Story</w:t>
      </w:r>
    </w:p>
    <w:p w:rsidR="001F4520" w:rsidRDefault="001F4520" w:rsidP="00171890">
      <w:pPr>
        <w:pStyle w:val="Body"/>
      </w:pPr>
      <w:r>
        <w:t xml:space="preserve">The European Commission would like to hear your VET-related experiences, to help build a library of stories to inspire others. This can be either your own VET experience or the experience of the event/activity. </w:t>
      </w:r>
    </w:p>
    <w:p w:rsidR="001F4520" w:rsidRDefault="001F4520" w:rsidP="00171890">
      <w:pPr>
        <w:pStyle w:val="Body"/>
      </w:pPr>
    </w:p>
    <w:p w:rsidR="00E44DDE" w:rsidRDefault="003A7E21" w:rsidP="00171890">
      <w:pPr>
        <w:pStyle w:val="Body"/>
        <w:rPr>
          <w:color w:val="auto"/>
        </w:rPr>
      </w:pPr>
      <w:hyperlink r:id="rId31" w:history="1">
        <w:r w:rsidR="001F4520" w:rsidRPr="00493EB3">
          <w:rPr>
            <w:rStyle w:val="Hyperlink"/>
            <w:b/>
            <w:color w:val="auto"/>
          </w:rPr>
          <w:t>You can share your story by completing the form here.</w:t>
        </w:r>
      </w:hyperlink>
      <w:r w:rsidR="001F4520" w:rsidRPr="00493EB3">
        <w:rPr>
          <w:color w:val="auto"/>
        </w:rPr>
        <w:t xml:space="preserve"> </w:t>
      </w:r>
    </w:p>
    <w:p w:rsidR="00E44DDE" w:rsidRPr="00BF45B8" w:rsidRDefault="003A7E21" w:rsidP="00171890">
      <w:pPr>
        <w:pStyle w:val="Body"/>
        <w:rPr>
          <w:color w:val="292C69" w:themeColor="background1"/>
        </w:rPr>
      </w:pPr>
      <w:hyperlink r:id="rId32" w:history="1">
        <w:r w:rsidR="00E44DDE" w:rsidRPr="00BF45B8">
          <w:rPr>
            <w:rStyle w:val="Hyperlink"/>
            <w:color w:val="auto"/>
            <w:u w:val="none"/>
          </w:rPr>
          <w:t>https://ec.europa.eu/social/vocational-skills-week/share-your-story_en</w:t>
        </w:r>
      </w:hyperlink>
    </w:p>
    <w:p w:rsidR="00E44DDE" w:rsidRDefault="00E44DDE" w:rsidP="00171890">
      <w:pPr>
        <w:pStyle w:val="Body"/>
      </w:pPr>
    </w:p>
    <w:p w:rsidR="00E95C5D" w:rsidRDefault="001F4520" w:rsidP="00171890">
      <w:pPr>
        <w:pStyle w:val="Body"/>
      </w:pPr>
      <w:r>
        <w:t>A selection of stories will receive promotion across EU channels.</w:t>
      </w:r>
    </w:p>
    <w:p w:rsidR="00E95C5D" w:rsidRDefault="00E95C5D">
      <w:pPr>
        <w:rPr>
          <w:rFonts w:cs="Arial"/>
          <w:color w:val="0A0A0A"/>
          <w:szCs w:val="20"/>
        </w:rPr>
      </w:pPr>
      <w:r>
        <w:br w:type="page"/>
      </w:r>
    </w:p>
    <w:p w:rsidR="00E95C5D" w:rsidRDefault="00C46C2B" w:rsidP="00E95C5D">
      <w:pPr>
        <w:pStyle w:val="Heading1"/>
      </w:pPr>
      <w:r w:rsidRPr="00C46C2B">
        <w:rPr>
          <w:noProof/>
          <w:highlight w:val="yellow"/>
          <w:lang w:eastAsia="en-GB"/>
        </w:rPr>
        <w:lastRenderedPageBreak/>
        <w:drawing>
          <wp:inline distT="0" distB="0" distL="0" distR="0">
            <wp:extent cx="594360" cy="59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t xml:space="preserve"> </w:t>
      </w:r>
      <w:r w:rsidR="00E95C5D">
        <w:t>Why VET?</w:t>
      </w:r>
    </w:p>
    <w:p w:rsidR="00E95C5D" w:rsidRDefault="00E95C5D" w:rsidP="00E95C5D">
      <w:pPr>
        <w:pStyle w:val="Heading2"/>
      </w:pPr>
      <w:r>
        <w:t>Discover your potential.</w:t>
      </w:r>
    </w:p>
    <w:p w:rsidR="00E95C5D" w:rsidRPr="00E95C5D" w:rsidRDefault="00E95C5D" w:rsidP="00E95C5D">
      <w:pPr>
        <w:pStyle w:val="Body"/>
      </w:pPr>
      <w:r w:rsidRPr="00E95C5D">
        <w:t>Let vocational education and training help you to discover your unique talents! VET offers a huge range of opportunities and benefits, and can often open up new, unexpected possibilities for the future.</w:t>
      </w:r>
    </w:p>
    <w:p w:rsidR="00E95C5D" w:rsidRDefault="00E95C5D" w:rsidP="00E95C5D">
      <w:pPr>
        <w:pStyle w:val="Heading2"/>
      </w:pPr>
      <w:r>
        <w:t>Valuable qualifications.</w:t>
      </w:r>
    </w:p>
    <w:p w:rsidR="00E95C5D" w:rsidRPr="00E95C5D" w:rsidRDefault="00E95C5D" w:rsidP="00E95C5D">
      <w:pPr>
        <w:pStyle w:val="Body"/>
      </w:pPr>
      <w:r w:rsidRPr="00E95C5D">
        <w:t>Vocational education and training helps learners gain a competitive edge, with qualifications that are valuable to employers and recognised across industries, improving their employability and leading to high-quality jobs.</w:t>
      </w:r>
    </w:p>
    <w:p w:rsidR="00E95C5D" w:rsidRDefault="00E95C5D" w:rsidP="00E95C5D">
      <w:pPr>
        <w:pStyle w:val="Heading2"/>
      </w:pPr>
      <w:r>
        <w:t>Opportunities for adult learners.</w:t>
      </w:r>
    </w:p>
    <w:p w:rsidR="00E95C5D" w:rsidRDefault="00E95C5D" w:rsidP="00E95C5D">
      <w:pPr>
        <w:pStyle w:val="Body"/>
      </w:pPr>
      <w:r>
        <w:t>There are plenty of opportunities out there to help adult learners pursue an interesting and challenging career. Learning throughout life helps to increase your employability, develop your personal skills and boost your social opportunities.</w:t>
      </w:r>
    </w:p>
    <w:p w:rsidR="00E95C5D" w:rsidRDefault="00E95C5D" w:rsidP="00E95C5D">
      <w:pPr>
        <w:pStyle w:val="Heading2"/>
      </w:pPr>
      <w:r>
        <w:t>Skills you can USE!</w:t>
      </w:r>
    </w:p>
    <w:p w:rsidR="00E95C5D" w:rsidRDefault="00E95C5D" w:rsidP="00E95C5D">
      <w:pPr>
        <w:pStyle w:val="Body"/>
      </w:pPr>
      <w:r>
        <w:t xml:space="preserve">VET opportunities are responsive to job markets - they can be targeted to fulfil skills shortages and bottlenecks. Genuine skill shortages in the EU currently affect health and social care, ICT and advanced manufacturing. Equipping candidates with skills in these fields increases their employability, whilst also fostering wider economic growth. </w:t>
      </w:r>
    </w:p>
    <w:p w:rsidR="00E95C5D" w:rsidRDefault="00E95C5D" w:rsidP="00E95C5D">
      <w:pPr>
        <w:pStyle w:val="Body"/>
      </w:pPr>
      <w:r>
        <w:t>You can therefore be sure that the skills you learn during your VET experience will be valuable, both personally and professionally.</w:t>
      </w:r>
    </w:p>
    <w:p w:rsidR="00E95C5D" w:rsidRDefault="00E95C5D" w:rsidP="00E95C5D">
      <w:pPr>
        <w:pStyle w:val="Body"/>
      </w:pPr>
    </w:p>
    <w:p w:rsidR="00E95C5D" w:rsidRDefault="00C64E75" w:rsidP="00EA2CE5">
      <w:pPr>
        <w:pStyle w:val="Heading1"/>
        <w:spacing w:line="360" w:lineRule="auto"/>
      </w:pPr>
      <w:r>
        <w:rPr>
          <w:b w:val="0"/>
          <w:noProof/>
          <w:lang w:eastAsia="en-GB"/>
        </w:rPr>
        <w:drawing>
          <wp:anchor distT="0" distB="0" distL="114300" distR="114300" simplePos="0" relativeHeight="251682816" behindDoc="1" locked="0" layoutInCell="1" allowOverlap="1">
            <wp:simplePos x="0" y="0"/>
            <wp:positionH relativeFrom="column">
              <wp:posOffset>30830</wp:posOffset>
            </wp:positionH>
            <wp:positionV relativeFrom="page">
              <wp:posOffset>6903720</wp:posOffset>
            </wp:positionV>
            <wp:extent cx="2105660" cy="1060450"/>
            <wp:effectExtent l="0" t="0" r="8890" b="6350"/>
            <wp:wrapTight wrapText="bothSides">
              <wp:wrapPolygon edited="0">
                <wp:start x="0" y="0"/>
                <wp:lineTo x="0" y="21341"/>
                <wp:lineTo x="21496" y="21341"/>
                <wp:lineTo x="214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PLACEHOLDER.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105660" cy="1060450"/>
                    </a:xfrm>
                    <a:prstGeom prst="rect">
                      <a:avLst/>
                    </a:prstGeom>
                  </pic:spPr>
                </pic:pic>
              </a:graphicData>
            </a:graphic>
            <wp14:sizeRelH relativeFrom="page">
              <wp14:pctWidth>0</wp14:pctWidth>
            </wp14:sizeRelH>
            <wp14:sizeRelV relativeFrom="page">
              <wp14:pctHeight>0</wp14:pctHeight>
            </wp14:sizeRelV>
          </wp:anchor>
        </w:drawing>
      </w:r>
      <w:r>
        <w:rPr>
          <w:b w:val="0"/>
          <w:noProof/>
          <w:lang w:eastAsia="en-GB"/>
        </w:rPr>
        <mc:AlternateContent>
          <mc:Choice Requires="wps">
            <w:drawing>
              <wp:anchor distT="0" distB="0" distL="114300" distR="114300" simplePos="0" relativeHeight="251681792" behindDoc="0" locked="0" layoutInCell="1" allowOverlap="1">
                <wp:simplePos x="0" y="0"/>
                <wp:positionH relativeFrom="column">
                  <wp:posOffset>-3267673</wp:posOffset>
                </wp:positionH>
                <wp:positionV relativeFrom="paragraph">
                  <wp:posOffset>980141</wp:posOffset>
                </wp:positionV>
                <wp:extent cx="2097742" cy="1304215"/>
                <wp:effectExtent l="0" t="0" r="17145" b="10795"/>
                <wp:wrapNone/>
                <wp:docPr id="5" name="Rectangle 5"/>
                <wp:cNvGraphicFramePr/>
                <a:graphic xmlns:a="http://schemas.openxmlformats.org/drawingml/2006/main">
                  <a:graphicData uri="http://schemas.microsoft.com/office/word/2010/wordprocessingShape">
                    <wps:wsp>
                      <wps:cNvSpPr/>
                      <wps:spPr>
                        <a:xfrm>
                          <a:off x="0" y="0"/>
                          <a:ext cx="2097742" cy="1304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D0877" id="Rectangle 5" o:spid="_x0000_s1026" style="position:absolute;margin-left:-257.3pt;margin-top:77.2pt;width:165.2pt;height:10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" fillcolor="#a3195b [3204]" strokecolor="#500c2c [1604]" strokeweight="1pt"/>
            </w:pict>
          </mc:Fallback>
        </mc:AlternateContent>
      </w:r>
      <w:r w:rsidR="00632006" w:rsidRPr="00632006">
        <w:rPr>
          <w:noProof/>
          <w:highlight w:val="yellow"/>
          <w:lang w:eastAsia="en-GB"/>
        </w:rPr>
        <w:drawing>
          <wp:inline distT="0" distB="0" distL="0" distR="0">
            <wp:extent cx="591671" cy="591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0942" cy="610942"/>
                    </a:xfrm>
                    <a:prstGeom prst="rect">
                      <a:avLst/>
                    </a:prstGeom>
                    <a:noFill/>
                    <a:ln>
                      <a:noFill/>
                    </a:ln>
                  </pic:spPr>
                </pic:pic>
              </a:graphicData>
            </a:graphic>
          </wp:inline>
        </w:drawing>
      </w:r>
      <w:r w:rsidR="00632006">
        <w:t xml:space="preserve"> </w:t>
      </w:r>
      <w:r w:rsidR="00E95C5D">
        <w:t>Contact us:</w:t>
      </w:r>
    </w:p>
    <w:p w:rsidR="00E95C5D" w:rsidRPr="007A4D51" w:rsidRDefault="00FA5899" w:rsidP="00C64E75">
      <w:pPr>
        <w:pStyle w:val="Body"/>
        <w:spacing w:line="336" w:lineRule="auto"/>
        <w:ind w:left="3600"/>
        <w:jc w:val="left"/>
      </w:pPr>
      <w:r w:rsidRPr="007A4D51">
        <w:rPr>
          <w:noProof/>
          <w:lang w:eastAsia="en-GB"/>
        </w:rPr>
        <mc:AlternateContent>
          <mc:Choice Requires="wps">
            <w:drawing>
              <wp:anchor distT="0" distB="0" distL="114300" distR="114300" simplePos="0" relativeHeight="251684864" behindDoc="0" locked="0" layoutInCell="1" allowOverlap="1" wp14:anchorId="11DA2BDE" wp14:editId="79D19326">
                <wp:simplePos x="0" y="0"/>
                <wp:positionH relativeFrom="margin">
                  <wp:posOffset>293370</wp:posOffset>
                </wp:positionH>
                <wp:positionV relativeFrom="paragraph">
                  <wp:posOffset>214688</wp:posOffset>
                </wp:positionV>
                <wp:extent cx="1597573" cy="777765"/>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1597573" cy="777765"/>
                        </a:xfrm>
                        <a:prstGeom prst="rect">
                          <a:avLst/>
                        </a:prstGeom>
                        <a:noFill/>
                        <a:ln w="6350">
                          <a:noFill/>
                        </a:ln>
                      </wps:spPr>
                      <wps:txbx>
                        <w:txbxContent>
                          <w:p w:rsidR="00C64E75" w:rsidRPr="004F6CEA" w:rsidRDefault="00FA5899" w:rsidP="00C64E75">
                            <w:pPr>
                              <w:jc w:val="center"/>
                              <w:rPr>
                                <w:rFonts w:cs="Arial"/>
                                <w:color w:val="292C69" w:themeColor="background1"/>
                                <w:sz w:val="16"/>
                                <w:szCs w:val="50"/>
                              </w:rPr>
                            </w:pPr>
                            <w:r>
                              <w:rPr>
                                <w:rFonts w:cs="Arial"/>
                                <w:color w:val="292C69" w:themeColor="background1"/>
                                <w:sz w:val="16"/>
                                <w:szCs w:val="50"/>
                              </w:rPr>
                              <w:t>[Event/activity logo here</w:t>
                            </w:r>
                          </w:p>
                          <w:p w:rsidR="00C64E75" w:rsidRPr="004F6CEA" w:rsidRDefault="00C64E75" w:rsidP="00C64E75">
                            <w:pPr>
                              <w:jc w:val="center"/>
                              <w:rPr>
                                <w:rFonts w:cs="Arial"/>
                                <w:color w:val="292C69" w:themeColor="background1"/>
                                <w:sz w:val="16"/>
                                <w:szCs w:val="50"/>
                              </w:rPr>
                            </w:pPr>
                            <w:r w:rsidRPr="004F6CEA">
                              <w:rPr>
                                <w:rFonts w:cs="Arial"/>
                                <w:color w:val="292C69" w:themeColor="background1"/>
                                <w:sz w:val="16"/>
                                <w:szCs w:val="50"/>
                              </w:rPr>
                              <w:t>T</w:t>
                            </w:r>
                            <w:r>
                              <w:rPr>
                                <w:rFonts w:cs="Arial"/>
                                <w:color w:val="292C69" w:themeColor="background1"/>
                                <w:sz w:val="16"/>
                                <w:szCs w:val="50"/>
                              </w:rPr>
                              <w:t xml:space="preserve">o replace: Select the grey circle </w:t>
                            </w:r>
                            <w:r w:rsidRPr="004F6CEA">
                              <w:rPr>
                                <w:rFonts w:cs="Arial"/>
                                <w:color w:val="292C69" w:themeColor="background1"/>
                                <w:sz w:val="16"/>
                                <w:szCs w:val="50"/>
                              </w:rPr>
                              <w:t>placeholder, right click &amp; ‘Change Picture…’]</w:t>
                            </w:r>
                          </w:p>
                          <w:p w:rsidR="00C64E75" w:rsidRDefault="00C64E75" w:rsidP="00C64E75">
                            <w:pPr>
                              <w:jc w:val="center"/>
                              <w:rPr>
                                <w:rFonts w:cs="Arial"/>
                                <w:color w:val="F39200" w:themeColor="text1"/>
                                <w:sz w:val="16"/>
                                <w:szCs w:val="50"/>
                              </w:rPr>
                            </w:pPr>
                          </w:p>
                          <w:p w:rsidR="00C64E75" w:rsidRPr="004F6CEA" w:rsidRDefault="00C64E75" w:rsidP="00C64E75">
                            <w:pPr>
                              <w:jc w:val="center"/>
                              <w:rPr>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A2BDE" id="Text Box 22" o:spid="_x0000_s1043" type="#_x0000_t202" style="position:absolute;left:0;text-align:left;margin-left:23.1pt;margin-top:16.9pt;width:125.8pt;height:61.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" filled="f" stroked="f" strokeweight=".5pt">
                <v:textbox>
                  <w:txbxContent>
                    <w:p w:rsidR="00C64E75" w:rsidRPr="004F6CEA" w:rsidRDefault="00FA5899" w:rsidP="00C64E75">
                      <w:pPr>
                        <w:jc w:val="center"/>
                        <w:rPr>
                          <w:rFonts w:cs="Arial"/>
                          <w:color w:val="292C69" w:themeColor="background1"/>
                          <w:sz w:val="16"/>
                          <w:szCs w:val="50"/>
                        </w:rPr>
                      </w:pPr>
                      <w:r>
                        <w:rPr>
                          <w:rFonts w:cs="Arial"/>
                          <w:color w:val="292C69" w:themeColor="background1"/>
                          <w:sz w:val="16"/>
                          <w:szCs w:val="50"/>
                        </w:rPr>
                        <w:t>[Event/activity logo here</w:t>
                      </w:r>
                    </w:p>
                    <w:p w:rsidR="00C64E75" w:rsidRPr="004F6CEA" w:rsidRDefault="00C64E75" w:rsidP="00C64E75">
                      <w:pPr>
                        <w:jc w:val="center"/>
                        <w:rPr>
                          <w:rFonts w:cs="Arial"/>
                          <w:color w:val="292C69" w:themeColor="background1"/>
                          <w:sz w:val="16"/>
                          <w:szCs w:val="50"/>
                        </w:rPr>
                      </w:pPr>
                      <w:r w:rsidRPr="004F6CEA">
                        <w:rPr>
                          <w:rFonts w:cs="Arial"/>
                          <w:color w:val="292C69" w:themeColor="background1"/>
                          <w:sz w:val="16"/>
                          <w:szCs w:val="50"/>
                        </w:rPr>
                        <w:t>T</w:t>
                      </w:r>
                      <w:r>
                        <w:rPr>
                          <w:rFonts w:cs="Arial"/>
                          <w:color w:val="292C69" w:themeColor="background1"/>
                          <w:sz w:val="16"/>
                          <w:szCs w:val="50"/>
                        </w:rPr>
                        <w:t xml:space="preserve">o replace: Select the grey circle </w:t>
                      </w:r>
                      <w:r w:rsidRPr="004F6CEA">
                        <w:rPr>
                          <w:rFonts w:cs="Arial"/>
                          <w:color w:val="292C69" w:themeColor="background1"/>
                          <w:sz w:val="16"/>
                          <w:szCs w:val="50"/>
                        </w:rPr>
                        <w:t>placeholder, right click &amp; ‘Change Picture…’]</w:t>
                      </w:r>
                    </w:p>
                    <w:p w:rsidR="00C64E75" w:rsidRDefault="00C64E75" w:rsidP="00C64E75">
                      <w:pPr>
                        <w:jc w:val="center"/>
                        <w:rPr>
                          <w:rFonts w:cs="Arial"/>
                          <w:color w:val="F39200" w:themeColor="text1"/>
                          <w:sz w:val="16"/>
                          <w:szCs w:val="50"/>
                        </w:rPr>
                      </w:pPr>
                    </w:p>
                    <w:p w:rsidR="00C64E75" w:rsidRPr="004F6CEA" w:rsidRDefault="00C64E75" w:rsidP="00C64E75">
                      <w:pPr>
                        <w:jc w:val="center"/>
                        <w:rPr>
                          <w:sz w:val="4"/>
                        </w:rPr>
                      </w:pPr>
                    </w:p>
                  </w:txbxContent>
                </v:textbox>
                <w10:wrap anchorx="margin"/>
              </v:shape>
            </w:pict>
          </mc:Fallback>
        </mc:AlternateContent>
      </w:r>
      <w:r w:rsidR="00E95C5D" w:rsidRPr="007A4D51">
        <w:rPr>
          <w:b/>
        </w:rPr>
        <w:t>Website:</w:t>
      </w:r>
      <w:r w:rsidR="00E95C5D" w:rsidRPr="007A4D51">
        <w:t xml:space="preserve"> </w:t>
      </w:r>
      <w:r w:rsidR="007A4D51">
        <w:t>[</w:t>
      </w:r>
      <w:r w:rsidR="00E95C5D" w:rsidRPr="007A4D51">
        <w:t>www.eventwebsite.com</w:t>
      </w:r>
      <w:r w:rsidR="007A4D51">
        <w:t>]</w:t>
      </w:r>
    </w:p>
    <w:p w:rsidR="00E95C5D" w:rsidRPr="007A4D51" w:rsidRDefault="00E95C5D" w:rsidP="00C64E75">
      <w:pPr>
        <w:pStyle w:val="Body"/>
        <w:spacing w:line="336" w:lineRule="auto"/>
        <w:ind w:left="3600"/>
        <w:jc w:val="left"/>
      </w:pPr>
      <w:r w:rsidRPr="007A4D51">
        <w:rPr>
          <w:b/>
        </w:rPr>
        <w:t>Email:</w:t>
      </w:r>
      <w:r w:rsidRPr="007A4D51">
        <w:t xml:space="preserve"> </w:t>
      </w:r>
      <w:r w:rsidR="007A4D51">
        <w:t>[</w:t>
      </w:r>
      <w:r w:rsidRPr="007A4D51">
        <w:t>info@eventemail.eu</w:t>
      </w:r>
      <w:r w:rsidR="007A4D51">
        <w:t>]</w:t>
      </w:r>
    </w:p>
    <w:p w:rsidR="00E95C5D" w:rsidRPr="007A4D51" w:rsidRDefault="00E95C5D" w:rsidP="00C64E75">
      <w:pPr>
        <w:pStyle w:val="Body"/>
        <w:spacing w:line="336" w:lineRule="auto"/>
        <w:ind w:left="3600"/>
        <w:jc w:val="left"/>
      </w:pPr>
      <w:r w:rsidRPr="007A4D51">
        <w:rPr>
          <w:b/>
        </w:rPr>
        <w:t>Phone:</w:t>
      </w:r>
      <w:r w:rsidRPr="007A4D51">
        <w:t xml:space="preserve"> </w:t>
      </w:r>
      <w:r w:rsidR="007A4D51">
        <w:t>[</w:t>
      </w:r>
      <w:r w:rsidRPr="007A4D51">
        <w:t>00353 00 000 00</w:t>
      </w:r>
      <w:r w:rsidR="007A4D51">
        <w:t>]</w:t>
      </w:r>
    </w:p>
    <w:p w:rsidR="00E95C5D" w:rsidRPr="007A4D51" w:rsidRDefault="00E95C5D" w:rsidP="00C64E75">
      <w:pPr>
        <w:pStyle w:val="Body"/>
        <w:spacing w:line="336" w:lineRule="auto"/>
        <w:ind w:left="3600"/>
        <w:jc w:val="left"/>
      </w:pPr>
      <w:r w:rsidRPr="007A4D51">
        <w:rPr>
          <w:b/>
        </w:rPr>
        <w:t>Twitt</w:t>
      </w:r>
      <w:r w:rsidR="00EA2CE5" w:rsidRPr="007A4D51">
        <w:rPr>
          <w:b/>
        </w:rPr>
        <w:t>er:</w:t>
      </w:r>
      <w:r w:rsidR="00EA2CE5" w:rsidRPr="007A4D51">
        <w:t xml:space="preserve"> </w:t>
      </w:r>
      <w:r w:rsidR="007A4D51">
        <w:t>[</w:t>
      </w:r>
      <w:r w:rsidR="00EA2CE5" w:rsidRPr="007A4D51">
        <w:t>@</w:t>
      </w:r>
      <w:proofErr w:type="spellStart"/>
      <w:r w:rsidR="00EA2CE5" w:rsidRPr="007A4D51">
        <w:t>eventtwitter</w:t>
      </w:r>
      <w:proofErr w:type="spellEnd"/>
      <w:r w:rsidR="00EA2CE5" w:rsidRPr="007A4D51">
        <w:t xml:space="preserve"> #</w:t>
      </w:r>
      <w:proofErr w:type="spellStart"/>
      <w:r w:rsidR="00EA2CE5" w:rsidRPr="007A4D51">
        <w:t>eventhashtag</w:t>
      </w:r>
      <w:proofErr w:type="spellEnd"/>
      <w:r w:rsidR="007A4D51">
        <w:t>]</w:t>
      </w:r>
    </w:p>
    <w:p w:rsidR="00E95C5D" w:rsidRDefault="00C05F69" w:rsidP="00C64E75">
      <w:pPr>
        <w:pStyle w:val="Body"/>
        <w:spacing w:line="336" w:lineRule="auto"/>
        <w:ind w:left="3600"/>
        <w:jc w:val="left"/>
      </w:pPr>
      <w:r w:rsidRPr="007A4D51">
        <w:rPr>
          <w:b/>
        </w:rPr>
        <w:t>Facebook:</w:t>
      </w:r>
      <w:r w:rsidRPr="007A4D51">
        <w:t xml:space="preserve"> </w:t>
      </w:r>
      <w:r w:rsidR="007A4D51">
        <w:t>[</w:t>
      </w:r>
      <w:r w:rsidRPr="007A4D51">
        <w:t>@</w:t>
      </w:r>
      <w:proofErr w:type="spellStart"/>
      <w:r w:rsidRPr="007A4D51">
        <w:t>eventfacebook</w:t>
      </w:r>
      <w:proofErr w:type="spellEnd"/>
      <w:r w:rsidR="007A4D51">
        <w:t>]</w:t>
      </w:r>
    </w:p>
    <w:p w:rsidR="00C46C2B" w:rsidRPr="00C72847" w:rsidRDefault="00C46C2B" w:rsidP="00C46C2B">
      <w:pPr>
        <w:pStyle w:val="Heading2"/>
        <w:spacing w:line="336" w:lineRule="auto"/>
        <w:rPr>
          <w:color w:val="292C69"/>
          <w:spacing w:val="-8"/>
        </w:rPr>
      </w:pPr>
      <w:r w:rsidRPr="00C72847">
        <w:rPr>
          <w:color w:val="292C69"/>
          <w:spacing w:val="-8"/>
        </w:rPr>
        <w:t>Contact the European Vocational Skills Week campaign:</w:t>
      </w:r>
    </w:p>
    <w:p w:rsidR="00C46C2B" w:rsidRPr="00D0250A" w:rsidRDefault="00C46C2B" w:rsidP="00C46C2B">
      <w:pPr>
        <w:pStyle w:val="Body"/>
        <w:spacing w:line="336" w:lineRule="auto"/>
        <w:jc w:val="left"/>
        <w:rPr>
          <w:color w:val="auto"/>
        </w:rPr>
      </w:pPr>
      <w:r w:rsidRPr="00EA2CE5">
        <w:rPr>
          <w:b/>
          <w:color w:val="auto"/>
        </w:rPr>
        <w:t>Website:</w:t>
      </w:r>
      <w:r w:rsidRPr="00EA2CE5">
        <w:rPr>
          <w:color w:val="auto"/>
        </w:rPr>
        <w:t xml:space="preserve"> </w:t>
      </w:r>
      <w:hyperlink r:id="rId36" w:history="1">
        <w:r w:rsidRPr="00D0250A">
          <w:rPr>
            <w:rStyle w:val="Hyperlink"/>
            <w:color w:val="auto"/>
          </w:rPr>
          <w:t>https://ec.europa.eu/social/vocational-skills-week/</w:t>
        </w:r>
      </w:hyperlink>
    </w:p>
    <w:p w:rsidR="00C46C2B" w:rsidRPr="00EA2CE5" w:rsidRDefault="00C46C2B" w:rsidP="00C46C2B">
      <w:pPr>
        <w:pStyle w:val="Body"/>
        <w:spacing w:line="336" w:lineRule="auto"/>
        <w:jc w:val="left"/>
        <w:rPr>
          <w:color w:val="auto"/>
        </w:rPr>
      </w:pPr>
      <w:r w:rsidRPr="00EA2CE5">
        <w:rPr>
          <w:b/>
          <w:color w:val="auto"/>
        </w:rPr>
        <w:t>Email:</w:t>
      </w:r>
      <w:r w:rsidRPr="00EA2CE5">
        <w:rPr>
          <w:color w:val="auto"/>
        </w:rPr>
        <w:t xml:space="preserve"> info@vocationalskillsweek.eu</w:t>
      </w:r>
    </w:p>
    <w:p w:rsidR="00C46C2B" w:rsidRPr="00EA2CE5" w:rsidRDefault="00C46C2B" w:rsidP="00C46C2B">
      <w:pPr>
        <w:pStyle w:val="Body"/>
        <w:spacing w:line="336" w:lineRule="auto"/>
        <w:jc w:val="left"/>
        <w:rPr>
          <w:color w:val="auto"/>
        </w:rPr>
      </w:pPr>
      <w:r w:rsidRPr="00EA2CE5">
        <w:rPr>
          <w:b/>
          <w:color w:val="auto"/>
        </w:rPr>
        <w:t>Phone:</w:t>
      </w:r>
      <w:r w:rsidRPr="00EA2CE5">
        <w:rPr>
          <w:color w:val="auto"/>
        </w:rPr>
        <w:t xml:space="preserve"> +44 (0)207 444 4264 </w:t>
      </w:r>
    </w:p>
    <w:p w:rsidR="00C46C2B" w:rsidRPr="00EA2CE5" w:rsidRDefault="00C46C2B" w:rsidP="00C46C2B">
      <w:pPr>
        <w:pStyle w:val="Body"/>
        <w:spacing w:line="336" w:lineRule="auto"/>
        <w:jc w:val="left"/>
        <w:rPr>
          <w:color w:val="auto"/>
        </w:rPr>
      </w:pPr>
      <w:r w:rsidRPr="00EA2CE5">
        <w:rPr>
          <w:b/>
          <w:color w:val="auto"/>
        </w:rPr>
        <w:t>Twitter:</w:t>
      </w:r>
      <w:r w:rsidRPr="00EA2CE5">
        <w:rPr>
          <w:color w:val="auto"/>
        </w:rPr>
        <w:t xml:space="preserve"> </w:t>
      </w:r>
      <w:hyperlink r:id="rId37" w:history="1">
        <w:r w:rsidRPr="00CA222A">
          <w:rPr>
            <w:rStyle w:val="Hyperlink"/>
            <w:color w:val="auto"/>
            <w:spacing w:val="-4"/>
          </w:rPr>
          <w:t>@</w:t>
        </w:r>
        <w:proofErr w:type="spellStart"/>
        <w:r w:rsidRPr="00CA222A">
          <w:rPr>
            <w:rStyle w:val="Hyperlink"/>
            <w:color w:val="auto"/>
            <w:spacing w:val="-4"/>
          </w:rPr>
          <w:t>EU_social</w:t>
        </w:r>
        <w:proofErr w:type="spellEnd"/>
      </w:hyperlink>
      <w:r w:rsidRPr="00CA222A">
        <w:rPr>
          <w:color w:val="auto"/>
          <w:spacing w:val="-4"/>
        </w:rPr>
        <w:t xml:space="preserve">, </w:t>
      </w:r>
      <w:hyperlink r:id="rId38" w:history="1">
        <w:r w:rsidRPr="00CA222A">
          <w:rPr>
            <w:rStyle w:val="Hyperlink"/>
            <w:color w:val="auto"/>
            <w:spacing w:val="-4"/>
          </w:rPr>
          <w:t>@</w:t>
        </w:r>
        <w:proofErr w:type="spellStart"/>
        <w:r w:rsidRPr="00CA222A">
          <w:rPr>
            <w:rStyle w:val="Hyperlink"/>
            <w:color w:val="auto"/>
            <w:spacing w:val="-4"/>
          </w:rPr>
          <w:t>EuropeanYouthEU</w:t>
        </w:r>
        <w:proofErr w:type="spellEnd"/>
      </w:hyperlink>
      <w:r w:rsidRPr="00EA2CE5">
        <w:rPr>
          <w:color w:val="auto"/>
          <w:spacing w:val="-4"/>
        </w:rPr>
        <w:t>, #</w:t>
      </w:r>
      <w:proofErr w:type="spellStart"/>
      <w:r w:rsidRPr="00EA2CE5">
        <w:rPr>
          <w:color w:val="auto"/>
          <w:spacing w:val="-4"/>
        </w:rPr>
        <w:t>EUVocationalSkills</w:t>
      </w:r>
      <w:proofErr w:type="spellEnd"/>
      <w:r w:rsidRPr="00EA2CE5">
        <w:rPr>
          <w:color w:val="auto"/>
          <w:spacing w:val="-4"/>
        </w:rPr>
        <w:t>, #</w:t>
      </w:r>
      <w:proofErr w:type="spellStart"/>
      <w:r w:rsidRPr="00EA2CE5">
        <w:rPr>
          <w:color w:val="auto"/>
          <w:spacing w:val="-4"/>
        </w:rPr>
        <w:t>DiscoverYourTalent</w:t>
      </w:r>
      <w:proofErr w:type="spellEnd"/>
    </w:p>
    <w:p w:rsidR="00A27899" w:rsidRPr="003A7E21" w:rsidRDefault="00C46C2B" w:rsidP="003A7E21">
      <w:pPr>
        <w:pStyle w:val="Body"/>
        <w:spacing w:line="336" w:lineRule="auto"/>
        <w:jc w:val="left"/>
        <w:rPr>
          <w:color w:val="auto"/>
          <w:u w:val="single"/>
        </w:rPr>
      </w:pPr>
      <w:r w:rsidRPr="00EA2CE5">
        <w:rPr>
          <w:b/>
          <w:color w:val="auto"/>
        </w:rPr>
        <w:t>Facebook</w:t>
      </w:r>
      <w:r w:rsidRPr="005602E4">
        <w:rPr>
          <w:b/>
          <w:color w:val="auto"/>
        </w:rPr>
        <w:t>:</w:t>
      </w:r>
      <w:r w:rsidRPr="005602E4">
        <w:rPr>
          <w:color w:val="auto"/>
        </w:rPr>
        <w:t xml:space="preserve"> </w:t>
      </w:r>
      <w:hyperlink r:id="rId39" w:history="1">
        <w:r w:rsidRPr="005602E4">
          <w:rPr>
            <w:rStyle w:val="Hyperlink"/>
            <w:color w:val="auto"/>
          </w:rPr>
          <w:t>@</w:t>
        </w:r>
        <w:proofErr w:type="spellStart"/>
        <w:r w:rsidRPr="005602E4">
          <w:rPr>
            <w:rStyle w:val="Hyperlink"/>
            <w:color w:val="auto"/>
          </w:rPr>
          <w:t>socialeurope</w:t>
        </w:r>
        <w:proofErr w:type="spellEnd"/>
      </w:hyperlink>
      <w:r w:rsidRPr="005602E4">
        <w:rPr>
          <w:color w:val="auto"/>
        </w:rPr>
        <w:t xml:space="preserve">, </w:t>
      </w:r>
      <w:hyperlink r:id="rId40" w:history="1">
        <w:r w:rsidRPr="005602E4">
          <w:rPr>
            <w:rStyle w:val="Hyperlink"/>
            <w:color w:val="auto"/>
          </w:rPr>
          <w:t>@</w:t>
        </w:r>
        <w:proofErr w:type="spellStart"/>
        <w:r w:rsidRPr="005602E4">
          <w:rPr>
            <w:rStyle w:val="Hyperlink"/>
            <w:color w:val="auto"/>
          </w:rPr>
          <w:t>EuropeanYouthEU</w:t>
        </w:r>
        <w:proofErr w:type="spellEnd"/>
      </w:hyperlink>
      <w:bookmarkStart w:id="0" w:name="_GoBack"/>
      <w:bookmarkEnd w:id="0"/>
    </w:p>
    <w:sectPr w:rsidR="00A27899" w:rsidRPr="003A7E21" w:rsidSect="001A363F">
      <w:footerReference w:type="default" r:id="rId41"/>
      <w:headerReference w:type="first" r:id="rId42"/>
      <w:pgSz w:w="11906" w:h="16838"/>
      <w:pgMar w:top="1296" w:right="1440" w:bottom="1440"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316" w:rsidRDefault="00076316" w:rsidP="00AC4EFE">
      <w:pPr>
        <w:spacing w:after="0" w:line="240" w:lineRule="auto"/>
      </w:pPr>
      <w:r>
        <w:separator/>
      </w:r>
    </w:p>
  </w:endnote>
  <w:endnote w:type="continuationSeparator" w:id="0">
    <w:p w:rsidR="00076316" w:rsidRDefault="00076316" w:rsidP="00AC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413758"/>
      <w:docPartObj>
        <w:docPartGallery w:val="Page Numbers (Bottom of Page)"/>
        <w:docPartUnique/>
      </w:docPartObj>
    </w:sdtPr>
    <w:sdtEndPr>
      <w:rPr>
        <w:b/>
        <w:noProof/>
        <w:color w:val="FFFFFF"/>
        <w:szCs w:val="20"/>
      </w:rPr>
    </w:sdtEndPr>
    <w:sdtContent>
      <w:p w:rsidR="00731312" w:rsidRPr="00731312" w:rsidRDefault="00731312">
        <w:pPr>
          <w:pStyle w:val="Footer"/>
          <w:jc w:val="center"/>
          <w:rPr>
            <w:b/>
            <w:color w:val="FFFFFF"/>
            <w:szCs w:val="20"/>
          </w:rPr>
        </w:pPr>
        <w:r w:rsidRPr="00731312">
          <w:rPr>
            <w:b/>
            <w:noProof/>
            <w:color w:val="FFFFFF"/>
            <w:szCs w:val="20"/>
            <w:lang w:eastAsia="en-GB"/>
          </w:rPr>
          <mc:AlternateContent>
            <mc:Choice Requires="wps">
              <w:drawing>
                <wp:anchor distT="45720" distB="45720" distL="114300" distR="114300" simplePos="0" relativeHeight="251660288" behindDoc="1" locked="0" layoutInCell="1" allowOverlap="1" wp14:anchorId="2141C930" wp14:editId="73D00ABB">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rsidR="00731312" w:rsidRPr="00731312" w:rsidRDefault="00731312" w:rsidP="00731312">
                              <w:pPr>
                                <w:jc w:val="right"/>
                                <w:rPr>
                                  <w:rFonts w:cs="Arial"/>
                                  <w:color w:val="FFFFFF"/>
                                  <w:sz w:val="18"/>
                                </w:rPr>
                              </w:pPr>
                              <w:r w:rsidRPr="00731312">
                                <w:rPr>
                                  <w:rFonts w:cs="Arial"/>
                                  <w:color w:val="FFFFFF"/>
                                  <w:sz w:val="18"/>
                                </w:rPr>
                                <w:t>ec.europa.eu/social/</w:t>
                              </w:r>
                              <w:proofErr w:type="spellStart"/>
                              <w:r w:rsidRPr="00731312">
                                <w:rPr>
                                  <w:rFonts w:cs="Arial"/>
                                  <w:color w:val="FFFFFF"/>
                                  <w:sz w:val="18"/>
                                </w:rPr>
                                <w:t>VocationalSkillsWeek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1C930" id="_x0000_t202" coordsize="21600,21600" o:spt="202" path="m,l,21600r21600,l21600,xe">
                  <v:stroke joinstyle="miter"/>
                  <v:path gradientshapeok="t" o:connecttype="rect"/>
                </v:shapetype>
                <v:shape id="Text Box 2" o:spid="_x0000_s1044"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rsidR="00731312" w:rsidRPr="00731312" w:rsidRDefault="00731312" w:rsidP="00731312">
                        <w:pPr>
                          <w:jc w:val="right"/>
                          <w:rPr>
                            <w:rFonts w:cs="Arial"/>
                            <w:color w:val="FFFFFF"/>
                            <w:sz w:val="18"/>
                          </w:rPr>
                        </w:pPr>
                        <w:r w:rsidRPr="00731312">
                          <w:rPr>
                            <w:rFonts w:cs="Arial"/>
                            <w:color w:val="FFFFFF"/>
                            <w:sz w:val="18"/>
                          </w:rPr>
                          <w:t>ec.europa.eu/social/VocationalSkillsWeek</w:t>
                        </w:r>
                      </w:p>
                    </w:txbxContent>
                  </v:textbox>
                </v:shape>
              </w:pict>
            </mc:Fallback>
          </mc:AlternateContent>
        </w:r>
        <w:r w:rsidRPr="00731312">
          <w:rPr>
            <w:b/>
            <w:noProof/>
            <w:color w:val="FFFFFF"/>
            <w:szCs w:val="20"/>
            <w:lang w:eastAsia="en-GB"/>
          </w:rPr>
          <mc:AlternateContent>
            <mc:Choice Requires="wps">
              <w:drawing>
                <wp:anchor distT="45720" distB="45720" distL="114300" distR="114300" simplePos="0" relativeHeight="251661312" behindDoc="1" locked="0" layoutInCell="1" allowOverlap="1" wp14:anchorId="07D423B7" wp14:editId="706AD5FB">
                  <wp:simplePos x="0" y="0"/>
                  <wp:positionH relativeFrom="column">
                    <wp:posOffset>-609600</wp:posOffset>
                  </wp:positionH>
                  <wp:positionV relativeFrom="paragraph">
                    <wp:posOffset>-108585</wp:posOffset>
                  </wp:positionV>
                  <wp:extent cx="2727960" cy="457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57200"/>
                          </a:xfrm>
                          <a:prstGeom prst="rect">
                            <a:avLst/>
                          </a:prstGeom>
                          <a:noFill/>
                          <a:ln w="9525">
                            <a:noFill/>
                            <a:miter lim="800000"/>
                            <a:headEnd/>
                            <a:tailEnd/>
                          </a:ln>
                        </wps:spPr>
                        <wps:txbx>
                          <w:txbxContent>
                            <w:p w:rsidR="00731312" w:rsidRPr="00731312" w:rsidRDefault="00731312" w:rsidP="00731312">
                              <w:pPr>
                                <w:rPr>
                                  <w:rFonts w:cs="Arial"/>
                                  <w:color w:val="FFFFFF"/>
                                  <w:sz w:val="18"/>
                                </w:rPr>
                              </w:pPr>
                              <w:r w:rsidRPr="00731312">
                                <w:rPr>
                                  <w:rFonts w:cs="Arial"/>
                                  <w:b/>
                                  <w:color w:val="FFFFFF"/>
                                  <w:sz w:val="18"/>
                                </w:rPr>
                                <w:t>E:Info@vocationalskillsweek.eu</w:t>
                              </w:r>
                              <w:r w:rsidRPr="00731312">
                                <w:rPr>
                                  <w:rFonts w:cs="Arial"/>
                                  <w:color w:val="FFFFFF"/>
                                  <w:sz w:val="18"/>
                                </w:rPr>
                                <w:br/>
                                <w:t>T: +44 2074444264</w:t>
                              </w:r>
                            </w:p>
                            <w:p w:rsidR="00731312" w:rsidRPr="00731312" w:rsidRDefault="00731312" w:rsidP="00731312">
                              <w:pPr>
                                <w:rPr>
                                  <w:sz w:val="18"/>
                                </w:rPr>
                              </w:pPr>
                            </w:p>
                            <w:p w:rsidR="00731312" w:rsidRPr="00731312" w:rsidRDefault="00731312" w:rsidP="00731312">
                              <w:pPr>
                                <w:rPr>
                                  <w:sz w:val="18"/>
                                </w:rPr>
                              </w:pPr>
                              <w:r w:rsidRPr="00731312">
                                <w:rPr>
                                  <w:sz w:val="18"/>
                                </w:rPr>
                                <w:t>E:Info@vocationalskillsweek.eu</w:t>
                              </w:r>
                              <w:r w:rsidRPr="00731312">
                                <w:rPr>
                                  <w:sz w:val="18"/>
                                </w:rPr>
                                <w:br/>
                                <w:t>T: +44 2074444264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423B7" id="_x0000_s1045" type="#_x0000_t202" style="position:absolute;left:0;text-align:left;margin-left:-48pt;margin-top:-8.55pt;width:214.8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w:txbxContent>
                      <w:p w:rsidR="00731312" w:rsidRPr="00731312" w:rsidRDefault="00731312" w:rsidP="00731312">
                        <w:pPr>
                          <w:rPr>
                            <w:rFonts w:cs="Arial"/>
                            <w:color w:val="FFFFFF"/>
                            <w:sz w:val="18"/>
                          </w:rPr>
                        </w:pPr>
                        <w:r w:rsidRPr="00731312">
                          <w:rPr>
                            <w:rFonts w:cs="Arial"/>
                            <w:b/>
                            <w:color w:val="FFFFFF"/>
                            <w:sz w:val="18"/>
                          </w:rPr>
                          <w:t>E:Info@vocationalskillsweek.eu</w:t>
                        </w:r>
                        <w:r w:rsidRPr="00731312">
                          <w:rPr>
                            <w:rFonts w:cs="Arial"/>
                            <w:color w:val="FFFFFF"/>
                            <w:sz w:val="18"/>
                          </w:rPr>
                          <w:br/>
                          <w:t>T: +44 2074444264</w:t>
                        </w:r>
                      </w:p>
                      <w:p w:rsidR="00731312" w:rsidRPr="00731312" w:rsidRDefault="00731312" w:rsidP="00731312">
                        <w:pPr>
                          <w:rPr>
                            <w:sz w:val="18"/>
                          </w:rPr>
                        </w:pPr>
                      </w:p>
                      <w:p w:rsidR="00731312" w:rsidRPr="00731312" w:rsidRDefault="00731312" w:rsidP="00731312">
                        <w:pPr>
                          <w:rPr>
                            <w:sz w:val="18"/>
                          </w:rPr>
                        </w:pPr>
                        <w:r w:rsidRPr="00731312">
                          <w:rPr>
                            <w:sz w:val="18"/>
                          </w:rPr>
                          <w:t>E:Info@vocationalskillsweek.eu</w:t>
                        </w:r>
                        <w:r w:rsidRPr="00731312">
                          <w:rPr>
                            <w:sz w:val="18"/>
                          </w:rPr>
                          <w:br/>
                          <w:t>T: +44 2074444264</w:t>
                        </w:r>
                      </w:p>
                    </w:txbxContent>
                  </v:textbox>
                </v:shape>
              </w:pict>
            </mc:Fallback>
          </mc:AlternateContent>
        </w:r>
        <w:r w:rsidRPr="00731312">
          <w:rPr>
            <w:b/>
            <w:noProof/>
            <w:color w:val="FFFFFF"/>
            <w:szCs w:val="20"/>
            <w:lang w:eastAsia="en-GB"/>
          </w:rPr>
          <mc:AlternateContent>
            <mc:Choice Requires="wps">
              <w:drawing>
                <wp:anchor distT="0" distB="0" distL="114300" distR="114300" simplePos="0" relativeHeight="251659264" behindDoc="1" locked="0" layoutInCell="1" allowOverlap="1" wp14:anchorId="4AFCDDEF" wp14:editId="61DB0438">
                  <wp:simplePos x="0" y="0"/>
                  <wp:positionH relativeFrom="margin">
                    <wp:posOffset>-752475</wp:posOffset>
                  </wp:positionH>
                  <wp:positionV relativeFrom="paragraph">
                    <wp:posOffset>-156210</wp:posOffset>
                  </wp:positionV>
                  <wp:extent cx="7210425" cy="495300"/>
                  <wp:effectExtent l="0" t="0" r="9525" b="0"/>
                  <wp:wrapNone/>
                  <wp:docPr id="2" name="Rectangle 2"/>
                  <wp:cNvGraphicFramePr/>
                  <a:graphic xmlns:a="http://schemas.openxmlformats.org/drawingml/2006/main">
                    <a:graphicData uri="http://schemas.microsoft.com/office/word/2010/wordprocessingShape">
                      <wps:wsp>
                        <wps:cNvSpPr/>
                        <wps:spPr>
                          <a:xfrm>
                            <a:off x="0" y="0"/>
                            <a:ext cx="7210425" cy="495300"/>
                          </a:xfrm>
                          <a:prstGeom prst="rect">
                            <a:avLst/>
                          </a:prstGeom>
                          <a:gradFill>
                            <a:gsLst>
                              <a:gs pos="0">
                                <a:schemeClr val="tx1"/>
                              </a:gs>
                              <a:gs pos="100000">
                                <a:schemeClr val="accent4"/>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33415" id="Rectangle 2" o:spid="_x0000_s1026" style="position:absolute;margin-left:-59.25pt;margin-top:-12.3pt;width:567.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" fillcolor="#f39200 [3213]" stroked="f" strokeweight="1pt">
                  <v:fill color2="#e30613 [3207]" angle="270" focus="100%" type="gradient">
                    <o:fill v:ext="view" type="gradientUnscaled"/>
                  </v:fill>
                  <w10:wrap anchorx="margin"/>
                </v:rect>
              </w:pict>
            </mc:Fallback>
          </mc:AlternateContent>
        </w:r>
        <w:r w:rsidRPr="00731312">
          <w:rPr>
            <w:b/>
            <w:color w:val="FFFFFF"/>
            <w:szCs w:val="20"/>
          </w:rPr>
          <w:fldChar w:fldCharType="begin"/>
        </w:r>
        <w:r w:rsidRPr="00731312">
          <w:rPr>
            <w:b/>
            <w:color w:val="FFFFFF"/>
            <w:szCs w:val="20"/>
          </w:rPr>
          <w:instrText xml:space="preserve"> PAGE   \* MERGEFORMAT </w:instrText>
        </w:r>
        <w:r w:rsidRPr="00731312">
          <w:rPr>
            <w:b/>
            <w:color w:val="FFFFFF"/>
            <w:szCs w:val="20"/>
          </w:rPr>
          <w:fldChar w:fldCharType="separate"/>
        </w:r>
        <w:r w:rsidR="003A7E21">
          <w:rPr>
            <w:b/>
            <w:noProof/>
            <w:color w:val="FFFFFF"/>
            <w:szCs w:val="20"/>
          </w:rPr>
          <w:t>4</w:t>
        </w:r>
        <w:r w:rsidRPr="00731312">
          <w:rPr>
            <w:b/>
            <w:noProof/>
            <w:color w:val="FFFFFF"/>
            <w:szCs w:val="20"/>
          </w:rPr>
          <w:fldChar w:fldCharType="end"/>
        </w:r>
      </w:p>
    </w:sdtContent>
  </w:sdt>
  <w:p w:rsidR="00AC4EFE" w:rsidRDefault="00AC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316" w:rsidRDefault="00076316" w:rsidP="00AC4EFE">
      <w:pPr>
        <w:spacing w:after="0" w:line="240" w:lineRule="auto"/>
      </w:pPr>
      <w:r>
        <w:separator/>
      </w:r>
    </w:p>
  </w:footnote>
  <w:footnote w:type="continuationSeparator" w:id="0">
    <w:p w:rsidR="00076316" w:rsidRDefault="00076316" w:rsidP="00AC4EFE">
      <w:pPr>
        <w:spacing w:after="0" w:line="240" w:lineRule="auto"/>
      </w:pPr>
      <w:r>
        <w:continuationSeparator/>
      </w:r>
    </w:p>
  </w:footnote>
  <w:footnote w:id="1">
    <w:p w:rsidR="001F4520" w:rsidRPr="001F4520" w:rsidRDefault="001F4520">
      <w:pPr>
        <w:pStyle w:val="FootnoteText"/>
        <w:rPr>
          <w:lang w:val="en-US"/>
        </w:rPr>
      </w:pPr>
      <w:r w:rsidRPr="001F4520">
        <w:rPr>
          <w:rStyle w:val="FootnoteReference"/>
          <w:sz w:val="16"/>
        </w:rPr>
        <w:footnoteRef/>
      </w:r>
      <w:r w:rsidRPr="001F4520">
        <w:rPr>
          <w:sz w:val="16"/>
        </w:rPr>
        <w:t xml:space="preserve"> Aged 15-34, Employment rates of young people not in education and training by sex, educational attainment level and years since completion of highest level of education [edat_lfse_24], Eurostat.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117" w:rsidRDefault="00403117">
    <w:pPr>
      <w:pStyle w:val="Header"/>
    </w:pPr>
    <w:r>
      <w:rPr>
        <w:noProof/>
        <w:lang w:eastAsia="en-GB"/>
      </w:rPr>
      <w:drawing>
        <wp:anchor distT="0" distB="0" distL="114300" distR="114300" simplePos="0" relativeHeight="251662336" behindDoc="0" locked="0" layoutInCell="1" allowOverlap="1">
          <wp:simplePos x="0" y="0"/>
          <wp:positionH relativeFrom="column">
            <wp:posOffset>-914400</wp:posOffset>
          </wp:positionH>
          <wp:positionV relativeFrom="paragraph">
            <wp:posOffset>-449580</wp:posOffset>
          </wp:positionV>
          <wp:extent cx="7566660" cy="107035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Burke\AppData\Local\Microsoft\Windows\INetCache\Content.Word\EVSW- worddoc-EN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660" cy="1070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95pt;height:100.55pt" o:bullet="t">
        <v:imagedata r:id="rId1" o:title="orange petal"/>
      </v:shape>
    </w:pict>
  </w:numPicBullet>
  <w:abstractNum w:abstractNumId="0" w15:restartNumberingAfterBreak="0">
    <w:nsid w:val="05361137"/>
    <w:multiLevelType w:val="hybridMultilevel"/>
    <w:tmpl w:val="4642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C228C"/>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8B02E7"/>
    <w:multiLevelType w:val="multilevel"/>
    <w:tmpl w:val="D7AC60CC"/>
    <w:lvl w:ilvl="0">
      <w:start w:val="1"/>
      <w:numFmt w:val="bullet"/>
      <w:pStyle w:val="OrangeBulletList"/>
      <w:lvlText w:val=""/>
      <w:lvlJc w:val="left"/>
      <w:pPr>
        <w:ind w:left="1080" w:hanging="360"/>
      </w:pPr>
      <w:rPr>
        <w:rFonts w:ascii="Symbol" w:hAnsi="Symbol" w:hint="default"/>
        <w:color w:val="F39200" w:themeColor="text1"/>
      </w:rPr>
    </w:lvl>
    <w:lvl w:ilvl="1">
      <w:start w:val="1"/>
      <w:numFmt w:val="bullet"/>
      <w:lvlText w:val=""/>
      <w:lvlJc w:val="left"/>
      <w:pPr>
        <w:ind w:left="1607" w:hanging="340"/>
      </w:pPr>
      <w:rPr>
        <w:rFonts w:ascii="Symbol" w:hAnsi="Symbol" w:hint="default"/>
        <w:color w:val="F39200" w:themeColor="text1"/>
      </w:rPr>
    </w:lvl>
    <w:lvl w:ilvl="2">
      <w:start w:val="1"/>
      <w:numFmt w:val="bullet"/>
      <w:lvlText w:val=""/>
      <w:lvlJc w:val="left"/>
      <w:pPr>
        <w:ind w:left="2061" w:hanging="340"/>
      </w:pPr>
      <w:rPr>
        <w:rFonts w:ascii="Symbol" w:hAnsi="Symbol" w:hint="default"/>
        <w:color w:val="F39200" w:themeColor="text1"/>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91396"/>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0" w15:restartNumberingAfterBreak="0">
    <w:nsid w:val="3C402023"/>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1"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1410D1"/>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0E62F1"/>
    <w:multiLevelType w:val="multilevel"/>
    <w:tmpl w:val="F238D9A6"/>
    <w:lvl w:ilvl="0">
      <w:start w:val="1"/>
      <w:numFmt w:val="bulle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ACE4D72"/>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start w:val="1"/>
        <w:numFmt w:val="bulle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8"/>
  </w:num>
  <w:num w:numId="11">
    <w:abstractNumId w:val="15"/>
  </w:num>
  <w:num w:numId="12">
    <w:abstractNumId w:val="8"/>
  </w:num>
  <w:num w:numId="13">
    <w:abstractNumId w:val="5"/>
  </w:num>
  <w:num w:numId="14">
    <w:abstractNumId w:val="5"/>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7"/>
  </w:num>
  <w:num w:numId="16">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11"/>
  </w:num>
  <w:num w:numId="21">
    <w:abstractNumId w:val="10"/>
  </w:num>
  <w:num w:numId="22">
    <w:abstractNumId w:val="17"/>
  </w:num>
  <w:num w:numId="23">
    <w:abstractNumId w:val="16"/>
  </w:num>
  <w:num w:numId="24">
    <w:abstractNumId w:val="2"/>
  </w:num>
  <w:num w:numId="25">
    <w:abstractNumId w:val="3"/>
  </w:num>
  <w:num w:numId="26">
    <w:abstractNumId w:val="13"/>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16"/>
    <w:rsid w:val="00030124"/>
    <w:rsid w:val="00076316"/>
    <w:rsid w:val="000773CB"/>
    <w:rsid w:val="000D4DF0"/>
    <w:rsid w:val="00137AD1"/>
    <w:rsid w:val="00157881"/>
    <w:rsid w:val="00171890"/>
    <w:rsid w:val="001A363F"/>
    <w:rsid w:val="001B1CC9"/>
    <w:rsid w:val="001E5DF8"/>
    <w:rsid w:val="001F4520"/>
    <w:rsid w:val="002467E6"/>
    <w:rsid w:val="00253DAB"/>
    <w:rsid w:val="00253EEE"/>
    <w:rsid w:val="00316E58"/>
    <w:rsid w:val="0033112D"/>
    <w:rsid w:val="00352C20"/>
    <w:rsid w:val="003A27CA"/>
    <w:rsid w:val="003A7E21"/>
    <w:rsid w:val="003F7CAB"/>
    <w:rsid w:val="00403117"/>
    <w:rsid w:val="0044218E"/>
    <w:rsid w:val="00486487"/>
    <w:rsid w:val="00493EB3"/>
    <w:rsid w:val="00497705"/>
    <w:rsid w:val="004F6CEA"/>
    <w:rsid w:val="005602E4"/>
    <w:rsid w:val="005E3E68"/>
    <w:rsid w:val="005F7EEE"/>
    <w:rsid w:val="005F7F5D"/>
    <w:rsid w:val="0062064E"/>
    <w:rsid w:val="00622728"/>
    <w:rsid w:val="00632006"/>
    <w:rsid w:val="006C3BA1"/>
    <w:rsid w:val="00713074"/>
    <w:rsid w:val="00731312"/>
    <w:rsid w:val="00747510"/>
    <w:rsid w:val="007A4D51"/>
    <w:rsid w:val="00824075"/>
    <w:rsid w:val="0086120E"/>
    <w:rsid w:val="00974386"/>
    <w:rsid w:val="00A27899"/>
    <w:rsid w:val="00A54977"/>
    <w:rsid w:val="00AC4EFE"/>
    <w:rsid w:val="00B35EAD"/>
    <w:rsid w:val="00B84E55"/>
    <w:rsid w:val="00B87A38"/>
    <w:rsid w:val="00BE281A"/>
    <w:rsid w:val="00BF306C"/>
    <w:rsid w:val="00BF45B8"/>
    <w:rsid w:val="00C05F69"/>
    <w:rsid w:val="00C45953"/>
    <w:rsid w:val="00C46C2B"/>
    <w:rsid w:val="00C64E75"/>
    <w:rsid w:val="00C72847"/>
    <w:rsid w:val="00C75A8A"/>
    <w:rsid w:val="00C86384"/>
    <w:rsid w:val="00CA222A"/>
    <w:rsid w:val="00CC17CF"/>
    <w:rsid w:val="00CF1B7F"/>
    <w:rsid w:val="00D0250A"/>
    <w:rsid w:val="00D033A8"/>
    <w:rsid w:val="00D54843"/>
    <w:rsid w:val="00D97CB3"/>
    <w:rsid w:val="00DA7957"/>
    <w:rsid w:val="00DE3F90"/>
    <w:rsid w:val="00E015D3"/>
    <w:rsid w:val="00E44DDE"/>
    <w:rsid w:val="00E95C5D"/>
    <w:rsid w:val="00EA2CE5"/>
    <w:rsid w:val="00F06925"/>
    <w:rsid w:val="00F2315B"/>
    <w:rsid w:val="00F261D4"/>
    <w:rsid w:val="00F36DAD"/>
    <w:rsid w:val="00F375B3"/>
    <w:rsid w:val="00F7563B"/>
    <w:rsid w:val="00F84088"/>
    <w:rsid w:val="00F90171"/>
    <w:rsid w:val="00FA5899"/>
    <w:rsid w:val="00FD2988"/>
    <w:rsid w:val="00FF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6B437"/>
  <w15:chartTrackingRefBased/>
  <w15:docId w15:val="{4E248626-701A-4447-AEDA-66269AE1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6316"/>
    <w:rPr>
      <w:rFonts w:ascii="Verdana" w:hAnsi="Verdana"/>
      <w:sz w:val="20"/>
    </w:rPr>
  </w:style>
  <w:style w:type="paragraph" w:styleId="Heading1">
    <w:name w:val="heading 1"/>
    <w:aliases w:val="Heading"/>
    <w:basedOn w:val="Normal"/>
    <w:next w:val="Normal"/>
    <w:link w:val="Heading1Char"/>
    <w:uiPriority w:val="9"/>
    <w:qFormat/>
    <w:rsid w:val="00316E58"/>
    <w:pPr>
      <w:autoSpaceDE w:val="0"/>
      <w:autoSpaceDN w:val="0"/>
      <w:adjustRightInd w:val="0"/>
      <w:spacing w:after="0" w:line="288" w:lineRule="auto"/>
      <w:textAlignment w:val="center"/>
      <w:outlineLvl w:val="0"/>
    </w:pPr>
    <w:rPr>
      <w:rFonts w:cs="Arial"/>
      <w:b/>
      <w:color w:val="292C69" w:themeColor="background1"/>
      <w:sz w:val="40"/>
      <w:szCs w:val="50"/>
    </w:rPr>
  </w:style>
  <w:style w:type="paragraph" w:styleId="Heading2">
    <w:name w:val="heading 2"/>
    <w:aliases w:val="Sub Heading"/>
    <w:basedOn w:val="Normal"/>
    <w:next w:val="Normal"/>
    <w:link w:val="Heading2Char"/>
    <w:uiPriority w:val="9"/>
    <w:unhideWhenUsed/>
    <w:qFormat/>
    <w:rsid w:val="00316E58"/>
    <w:pPr>
      <w:spacing w:before="200" w:after="100" w:line="240" w:lineRule="auto"/>
      <w:outlineLvl w:val="1"/>
    </w:pPr>
    <w:rPr>
      <w:rFonts w:cs="Arial"/>
      <w:b/>
      <w:bCs/>
      <w:color w:val="F39200" w:themeColor="text1"/>
      <w:sz w:val="28"/>
      <w:szCs w:val="26"/>
      <w:lang w:eastAsia="en-GB"/>
    </w:rPr>
  </w:style>
  <w:style w:type="paragraph" w:styleId="Heading3">
    <w:name w:val="heading 3"/>
    <w:aliases w:val="Section Heading"/>
    <w:basedOn w:val="Body"/>
    <w:next w:val="Normal"/>
    <w:link w:val="Heading3Char"/>
    <w:uiPriority w:val="9"/>
    <w:unhideWhenUsed/>
    <w:qFormat/>
    <w:rsid w:val="00316E58"/>
    <w:pPr>
      <w:spacing w:before="85"/>
      <w:outlineLvl w:val="2"/>
    </w:pPr>
    <w:rPr>
      <w:b/>
      <w:bCs/>
      <w:color w:val="E30613" w:themeColor="accent4"/>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unhideWhenUsed/>
    <w:qFormat/>
    <w:rsid w:val="00076316"/>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316E58"/>
    <w:rPr>
      <w:rFonts w:ascii="Verdana" w:hAnsi="Verdana" w:cs="Arial"/>
      <w:b/>
      <w:color w:val="292C69" w:themeColor="background1"/>
      <w:sz w:val="40"/>
      <w:szCs w:val="50"/>
    </w:rPr>
  </w:style>
  <w:style w:type="character" w:customStyle="1" w:styleId="Heading2Char">
    <w:name w:val="Heading 2 Char"/>
    <w:aliases w:val="Sub Heading Char"/>
    <w:basedOn w:val="DefaultParagraphFont"/>
    <w:link w:val="Heading2"/>
    <w:uiPriority w:val="9"/>
    <w:rsid w:val="00316E58"/>
    <w:rPr>
      <w:rFonts w:ascii="Verdana" w:hAnsi="Verdana" w:cs="Arial"/>
      <w:b/>
      <w:bCs/>
      <w:color w:val="F39200" w:themeColor="text1"/>
      <w:sz w:val="28"/>
      <w:szCs w:val="26"/>
      <w:lang w:eastAsia="en-GB"/>
    </w:rPr>
  </w:style>
  <w:style w:type="character" w:customStyle="1" w:styleId="Heading3Char">
    <w:name w:val="Heading 3 Char"/>
    <w:aliases w:val="Section Heading Char"/>
    <w:basedOn w:val="DefaultParagraphFont"/>
    <w:link w:val="Heading3"/>
    <w:uiPriority w:val="9"/>
    <w:rsid w:val="00316E58"/>
    <w:rPr>
      <w:rFonts w:ascii="Verdana" w:hAnsi="Verdana" w:cs="Arial"/>
      <w:b/>
      <w:bCs/>
      <w:color w:val="E30613" w:themeColor="accent4"/>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cs="Arial"/>
      <w:color w:val="0A0A0A"/>
      <w:szCs w:val="20"/>
    </w:rPr>
  </w:style>
  <w:style w:type="paragraph" w:customStyle="1" w:styleId="OrangeBulletList">
    <w:name w:val="Orange Bullet List"/>
    <w:basedOn w:val="Normal"/>
    <w:link w:val="OrangeBulletListChar"/>
    <w:qFormat/>
    <w:rsid w:val="00076316"/>
    <w:pPr>
      <w:numPr>
        <w:numId w:val="25"/>
      </w:numPr>
      <w:spacing w:after="100" w:line="240" w:lineRule="auto"/>
    </w:pPr>
    <w:rPr>
      <w:color w:val="0A0A0A"/>
    </w:rPr>
  </w:style>
  <w:style w:type="paragraph" w:customStyle="1" w:styleId="OrangeLeafBullet">
    <w:name w:val="Orange Leaf Bullet"/>
    <w:link w:val="OrangeLeafBulletChar"/>
    <w:qFormat/>
    <w:rsid w:val="005F7F5D"/>
    <w:pPr>
      <w:spacing w:after="200" w:line="276" w:lineRule="auto"/>
    </w:pPr>
    <w:rPr>
      <w:rFonts w:ascii="Verdana" w:hAnsi="Verdana" w:cs="Arial"/>
      <w:color w:val="0A0A0A"/>
      <w:sz w:val="20"/>
    </w:rPr>
  </w:style>
  <w:style w:type="character" w:customStyle="1" w:styleId="OrangeBulletListChar">
    <w:name w:val="Orange Bullet List Char"/>
    <w:basedOn w:val="DefaultParagraphFont"/>
    <w:link w:val="OrangeBulletList"/>
    <w:rsid w:val="00076316"/>
    <w:rPr>
      <w:rFonts w:ascii="Verdana" w:hAnsi="Verdana"/>
      <w:color w:val="0A0A0A"/>
      <w:sz w:val="20"/>
    </w:rPr>
  </w:style>
  <w:style w:type="character" w:customStyle="1" w:styleId="OrangeLeafBulletChar">
    <w:name w:val="Orange Leaf Bullet Char"/>
    <w:basedOn w:val="DefaultParagraphFont"/>
    <w:link w:val="OrangeLeafBullet"/>
    <w:rsid w:val="005F7F5D"/>
    <w:rPr>
      <w:rFonts w:ascii="Verdana" w:hAnsi="Verdana" w:cs="Arial"/>
      <w:color w:val="0A0A0A"/>
      <w:sz w:val="20"/>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rsid w:val="00076316"/>
    <w:rPr>
      <w:rFonts w:ascii="Verdana" w:eastAsiaTheme="majorEastAsia" w:hAnsi="Verdana" w:cstheme="majorBidi"/>
      <w:b/>
      <w:sz w:val="20"/>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A54977"/>
    <w:pPr>
      <w:pBdr>
        <w:top w:val="single" w:sz="4" w:space="10" w:color="A3195B" w:themeColor="accent1"/>
        <w:bottom w:val="single" w:sz="4" w:space="10" w:color="A3195B" w:themeColor="accent1"/>
      </w:pBdr>
      <w:spacing w:before="360" w:after="360"/>
      <w:ind w:left="864" w:right="864"/>
      <w:jc w:val="center"/>
    </w:pPr>
    <w:rPr>
      <w:i/>
      <w:iCs/>
      <w:color w:val="F39200" w:themeColor="text1"/>
    </w:rPr>
  </w:style>
  <w:style w:type="character" w:customStyle="1" w:styleId="IntenseQuoteChar">
    <w:name w:val="Intense Quote Char"/>
    <w:basedOn w:val="DefaultParagraphFont"/>
    <w:link w:val="IntenseQuote"/>
    <w:uiPriority w:val="30"/>
    <w:rsid w:val="00A54977"/>
    <w:rPr>
      <w:rFonts w:ascii="Verdana" w:hAnsi="Verdana"/>
      <w:i/>
      <w:iCs/>
      <w:color w:val="F39200" w:themeColor="text1"/>
      <w:sz w:val="20"/>
    </w:rPr>
  </w:style>
  <w:style w:type="character" w:styleId="BookTitle">
    <w:name w:val="Book Title"/>
    <w:basedOn w:val="DefaultParagraphFont"/>
    <w:uiPriority w:val="33"/>
    <w:qFormat/>
    <w:rsid w:val="0086120E"/>
    <w:rPr>
      <w:rFonts w:ascii="Verdana" w:hAnsi="Verdana"/>
      <w:b/>
      <w:bCs/>
      <w:i/>
      <w:iCs/>
      <w:spacing w:val="5"/>
    </w:rPr>
  </w:style>
  <w:style w:type="paragraph" w:styleId="NoSpacing">
    <w:name w:val="No Spacing"/>
    <w:uiPriority w:val="1"/>
    <w:rsid w:val="00076316"/>
    <w:pPr>
      <w:spacing w:after="0" w:line="240" w:lineRule="auto"/>
    </w:pPr>
    <w:rPr>
      <w:rFonts w:ascii="Verdana" w:hAnsi="Verdana"/>
      <w:sz w:val="20"/>
    </w:rPr>
  </w:style>
  <w:style w:type="character" w:styleId="IntenseEmphasis">
    <w:name w:val="Intense Emphasis"/>
    <w:basedOn w:val="DefaultParagraphFont"/>
    <w:uiPriority w:val="21"/>
    <w:qFormat/>
    <w:rsid w:val="00A54977"/>
    <w:rPr>
      <w:i/>
      <w:iCs/>
      <w:color w:val="E30613" w:themeColor="accent4"/>
    </w:rPr>
  </w:style>
  <w:style w:type="character" w:styleId="IntenseReference">
    <w:name w:val="Intense Reference"/>
    <w:basedOn w:val="DefaultParagraphFont"/>
    <w:uiPriority w:val="32"/>
    <w:qFormat/>
    <w:rsid w:val="00A54977"/>
    <w:rPr>
      <w:b/>
      <w:bCs/>
      <w:smallCaps/>
      <w:color w:val="E30613" w:themeColor="accent4"/>
      <w:spacing w:val="5"/>
    </w:rPr>
  </w:style>
  <w:style w:type="paragraph" w:styleId="ListParagraph">
    <w:name w:val="List Paragraph"/>
    <w:basedOn w:val="Normal"/>
    <w:uiPriority w:val="34"/>
    <w:qFormat/>
    <w:rsid w:val="001F4520"/>
    <w:pPr>
      <w:spacing w:after="0" w:line="240" w:lineRule="auto"/>
      <w:ind w:left="720"/>
    </w:pPr>
    <w:rPr>
      <w:rFonts w:ascii="Calibri" w:hAnsi="Calibri" w:cs="Times New Roman"/>
      <w:sz w:val="22"/>
    </w:rPr>
  </w:style>
  <w:style w:type="paragraph" w:styleId="FootnoteText">
    <w:name w:val="footnote text"/>
    <w:basedOn w:val="Normal"/>
    <w:link w:val="FootnoteTextChar"/>
    <w:uiPriority w:val="99"/>
    <w:semiHidden/>
    <w:unhideWhenUsed/>
    <w:rsid w:val="001F4520"/>
    <w:pPr>
      <w:spacing w:after="0" w:line="240" w:lineRule="auto"/>
    </w:pPr>
    <w:rPr>
      <w:szCs w:val="20"/>
    </w:rPr>
  </w:style>
  <w:style w:type="character" w:customStyle="1" w:styleId="FootnoteTextChar">
    <w:name w:val="Footnote Text Char"/>
    <w:basedOn w:val="DefaultParagraphFont"/>
    <w:link w:val="FootnoteText"/>
    <w:uiPriority w:val="99"/>
    <w:semiHidden/>
    <w:rsid w:val="001F4520"/>
    <w:rPr>
      <w:rFonts w:ascii="Verdana" w:hAnsi="Verdana"/>
      <w:sz w:val="20"/>
      <w:szCs w:val="20"/>
    </w:rPr>
  </w:style>
  <w:style w:type="character" w:styleId="FootnoteReference">
    <w:name w:val="footnote reference"/>
    <w:basedOn w:val="DefaultParagraphFont"/>
    <w:uiPriority w:val="99"/>
    <w:semiHidden/>
    <w:unhideWhenUsed/>
    <w:rsid w:val="001F4520"/>
    <w:rPr>
      <w:vertAlign w:val="superscript"/>
    </w:rPr>
  </w:style>
  <w:style w:type="character" w:styleId="Hyperlink">
    <w:name w:val="Hyperlink"/>
    <w:basedOn w:val="DefaultParagraphFont"/>
    <w:uiPriority w:val="99"/>
    <w:unhideWhenUsed/>
    <w:rsid w:val="00E95C5D"/>
    <w:rPr>
      <w:color w:val="878787" w:themeColor="hyperlink"/>
      <w:u w:val="single"/>
    </w:rPr>
  </w:style>
  <w:style w:type="character" w:styleId="CommentReference">
    <w:name w:val="annotation reference"/>
    <w:basedOn w:val="DefaultParagraphFont"/>
    <w:uiPriority w:val="99"/>
    <w:semiHidden/>
    <w:unhideWhenUsed/>
    <w:rsid w:val="001A363F"/>
    <w:rPr>
      <w:sz w:val="16"/>
      <w:szCs w:val="16"/>
    </w:rPr>
  </w:style>
  <w:style w:type="paragraph" w:styleId="CommentText">
    <w:name w:val="annotation text"/>
    <w:basedOn w:val="Normal"/>
    <w:link w:val="CommentTextChar"/>
    <w:uiPriority w:val="99"/>
    <w:semiHidden/>
    <w:unhideWhenUsed/>
    <w:rsid w:val="001A363F"/>
    <w:pPr>
      <w:spacing w:line="240" w:lineRule="auto"/>
    </w:pPr>
    <w:rPr>
      <w:szCs w:val="20"/>
    </w:rPr>
  </w:style>
  <w:style w:type="character" w:customStyle="1" w:styleId="CommentTextChar">
    <w:name w:val="Comment Text Char"/>
    <w:basedOn w:val="DefaultParagraphFont"/>
    <w:link w:val="CommentText"/>
    <w:uiPriority w:val="99"/>
    <w:semiHidden/>
    <w:rsid w:val="001A363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A363F"/>
    <w:rPr>
      <w:b/>
      <w:bCs/>
    </w:rPr>
  </w:style>
  <w:style w:type="character" w:customStyle="1" w:styleId="CommentSubjectChar">
    <w:name w:val="Comment Subject Char"/>
    <w:basedOn w:val="CommentTextChar"/>
    <w:link w:val="CommentSubject"/>
    <w:uiPriority w:val="99"/>
    <w:semiHidden/>
    <w:rsid w:val="001A363F"/>
    <w:rPr>
      <w:rFonts w:ascii="Verdana" w:hAnsi="Verdana"/>
      <w:b/>
      <w:bCs/>
      <w:sz w:val="20"/>
      <w:szCs w:val="20"/>
    </w:rPr>
  </w:style>
  <w:style w:type="paragraph" w:styleId="BalloonText">
    <w:name w:val="Balloon Text"/>
    <w:basedOn w:val="Normal"/>
    <w:link w:val="BalloonTextChar"/>
    <w:uiPriority w:val="99"/>
    <w:semiHidden/>
    <w:unhideWhenUsed/>
    <w:rsid w:val="001A3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www.facebook.com/EuropeanYouthEU/" TargetMode="External"/><Relationship Id="rId26" Type="http://schemas.openxmlformats.org/officeDocument/2006/relationships/image" Target="media/image70.png"/><Relationship Id="rId39" Type="http://schemas.openxmlformats.org/officeDocument/2006/relationships/hyperlink" Target="https://www.facebook.com/socialeurope" TargetMode="External"/><Relationship Id="rId3" Type="http://schemas.openxmlformats.org/officeDocument/2006/relationships/styles" Target="styles.xml"/><Relationship Id="rId21" Type="http://schemas.openxmlformats.org/officeDocument/2006/relationships/hyperlink" Target="https://www.facebook.com/EuropeanYouthEU/" TargetMode="External"/><Relationship Id="rId34" Type="http://schemas.openxmlformats.org/officeDocument/2006/relationships/image" Target="media/image10.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EuropeanYouthEU" TargetMode="External"/><Relationship Id="rId17" Type="http://schemas.openxmlformats.org/officeDocument/2006/relationships/hyperlink" Target="https://www.facebook.com/socialeurope" TargetMode="External"/><Relationship Id="rId25" Type="http://schemas.openxmlformats.org/officeDocument/2006/relationships/hyperlink" Target="https://www.linkedin.com/company/european-commission/" TargetMode="External"/><Relationship Id="rId33" Type="http://schemas.openxmlformats.org/officeDocument/2006/relationships/image" Target="media/image9.png"/><Relationship Id="rId38" Type="http://schemas.openxmlformats.org/officeDocument/2006/relationships/hyperlink" Target="https://twitter.com/EuropeanYouthEU" TargetMode="Externa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hyperlink" Target="https://www.facebook.com/socialeurope" TargetMode="External"/><Relationship Id="rId29" Type="http://schemas.openxmlformats.org/officeDocument/2006/relationships/hyperlink" Target="https://www.instagram.com/europeancommissio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U_Social" TargetMode="External"/><Relationship Id="rId24" Type="http://schemas.openxmlformats.org/officeDocument/2006/relationships/image" Target="media/image7.png"/><Relationship Id="rId32" Type="http://schemas.openxmlformats.org/officeDocument/2006/relationships/hyperlink" Target="https://ec.europa.eu/social/vocational-skills-week/share-your-story_en" TargetMode="External"/><Relationship Id="rId37" Type="http://schemas.openxmlformats.org/officeDocument/2006/relationships/hyperlink" Target="https://twitter.com/EU_Social" TargetMode="External"/><Relationship Id="rId40" Type="http://schemas.openxmlformats.org/officeDocument/2006/relationships/hyperlink" Target="https://www.facebook.com/EuropeanYouthEU/" TargetMode="External"/><Relationship Id="rId5" Type="http://schemas.openxmlformats.org/officeDocument/2006/relationships/webSettings" Target="webSettings.xml"/><Relationship Id="rId15" Type="http://schemas.openxmlformats.org/officeDocument/2006/relationships/hyperlink" Target="https://twitter.com/EuropeanYouthEU" TargetMode="External"/><Relationship Id="rId23" Type="http://schemas.openxmlformats.org/officeDocument/2006/relationships/hyperlink" Target="https://www.linkedin.com/company/european-commission/" TargetMode="External"/><Relationship Id="rId28" Type="http://schemas.openxmlformats.org/officeDocument/2006/relationships/image" Target="media/image8.png"/><Relationship Id="rId36" Type="http://schemas.openxmlformats.org/officeDocument/2006/relationships/hyperlink" Target="https://ec.europa.eu/social/vocational-skills-week/" TargetMode="External"/><Relationship Id="rId10" Type="http://schemas.openxmlformats.org/officeDocument/2006/relationships/image" Target="media/image4.png"/><Relationship Id="rId19" Type="http://schemas.openxmlformats.org/officeDocument/2006/relationships/image" Target="media/image6.png"/><Relationship Id="rId31" Type="http://schemas.openxmlformats.org/officeDocument/2006/relationships/hyperlink" Target="https://ec.europa.eu/social/vocational-skills-week/share-your-story_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twitter.com/EU_Social" TargetMode="External"/><Relationship Id="rId22" Type="http://schemas.openxmlformats.org/officeDocument/2006/relationships/image" Target="media/image60.png"/><Relationship Id="rId27" Type="http://schemas.openxmlformats.org/officeDocument/2006/relationships/hyperlink" Target="https://www.instagram.com/europeancommission/" TargetMode="External"/><Relationship Id="rId30" Type="http://schemas.openxmlformats.org/officeDocument/2006/relationships/image" Target="media/image80.png"/><Relationship Id="rId35" Type="http://schemas.openxmlformats.org/officeDocument/2006/relationships/image" Target="media/image11.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7B3DF-F88C-40B6-8D43-8D44D471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Burke</dc:creator>
  <cp:keywords/>
  <dc:description/>
  <cp:lastModifiedBy>James Williamson</cp:lastModifiedBy>
  <cp:revision>45</cp:revision>
  <dcterms:created xsi:type="dcterms:W3CDTF">2019-08-27T09:51:00Z</dcterms:created>
  <dcterms:modified xsi:type="dcterms:W3CDTF">2019-09-06T13:09:00Z</dcterms:modified>
</cp:coreProperties>
</file>